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7F" w:rsidRDefault="00EF387F" w:rsidP="00EF3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87F" w:rsidRDefault="00EF387F" w:rsidP="00EF3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          </w:t>
      </w:r>
    </w:p>
    <w:p w:rsidR="00EF387F" w:rsidRDefault="00EF387F" w:rsidP="00EF3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87F" w:rsidRDefault="00EF387F" w:rsidP="00EF3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87F" w:rsidRDefault="00EF387F" w:rsidP="00EF3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87F" w:rsidRDefault="00EF387F" w:rsidP="00EF3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87F" w:rsidRPr="00EF387F" w:rsidRDefault="00EF387F" w:rsidP="00EF387F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EF387F">
        <w:rPr>
          <w:rFonts w:ascii="Times New Roman" w:hAnsi="Times New Roman"/>
          <w:sz w:val="72"/>
          <w:szCs w:val="72"/>
        </w:rPr>
        <w:t xml:space="preserve">Отчет о результатах </w:t>
      </w:r>
      <w:proofErr w:type="spellStart"/>
      <w:r w:rsidRPr="00EF387F">
        <w:rPr>
          <w:rFonts w:ascii="Times New Roman" w:hAnsi="Times New Roman"/>
          <w:sz w:val="72"/>
          <w:szCs w:val="72"/>
        </w:rPr>
        <w:t>самообследования</w:t>
      </w:r>
      <w:proofErr w:type="spellEnd"/>
      <w:r w:rsidRPr="00EF387F">
        <w:rPr>
          <w:rFonts w:ascii="Times New Roman" w:hAnsi="Times New Roman"/>
          <w:sz w:val="72"/>
          <w:szCs w:val="72"/>
        </w:rPr>
        <w:t xml:space="preserve"> </w:t>
      </w:r>
    </w:p>
    <w:p w:rsidR="00EF387F" w:rsidRPr="00EF387F" w:rsidRDefault="00EF387F" w:rsidP="00EF387F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EF387F">
        <w:rPr>
          <w:rFonts w:ascii="Times New Roman" w:hAnsi="Times New Roman"/>
          <w:sz w:val="72"/>
          <w:szCs w:val="72"/>
        </w:rPr>
        <w:t>В ЧДОУ «Детский сад №116 «Малыш»</w:t>
      </w:r>
    </w:p>
    <w:p w:rsidR="00EF387F" w:rsidRPr="00EF387F" w:rsidRDefault="00EF387F" w:rsidP="00EF387F">
      <w:pPr>
        <w:rPr>
          <w:rFonts w:ascii="Times New Roman" w:hAnsi="Times New Roman"/>
          <w:sz w:val="72"/>
          <w:szCs w:val="72"/>
        </w:rPr>
      </w:pPr>
      <w:r w:rsidRPr="00EF387F">
        <w:rPr>
          <w:rFonts w:ascii="Times New Roman" w:hAnsi="Times New Roman"/>
          <w:sz w:val="72"/>
          <w:szCs w:val="72"/>
        </w:rPr>
        <w:br w:type="page"/>
      </w:r>
    </w:p>
    <w:p w:rsidR="00EF387F" w:rsidRDefault="00EF387F" w:rsidP="00EF3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87F" w:rsidRPr="00EF1CF9" w:rsidRDefault="00EF387F" w:rsidP="00EF3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  <w:u w:val="single"/>
        </w:rPr>
        <w:t>Часть № 1 (аналитическая</w:t>
      </w:r>
      <w:r w:rsidRPr="00EF1CF9">
        <w:rPr>
          <w:rFonts w:ascii="Times New Roman" w:hAnsi="Times New Roman"/>
          <w:sz w:val="28"/>
          <w:szCs w:val="28"/>
        </w:rPr>
        <w:t>)</w:t>
      </w:r>
    </w:p>
    <w:p w:rsidR="00EF387F" w:rsidRPr="00EF1CF9" w:rsidRDefault="00EF387F" w:rsidP="00EF38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551F" w:rsidRDefault="00EF387F" w:rsidP="00EF38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CF9">
        <w:rPr>
          <w:rFonts w:ascii="Times New Roman" w:hAnsi="Times New Roman"/>
          <w:sz w:val="28"/>
          <w:szCs w:val="28"/>
        </w:rPr>
        <w:t xml:space="preserve">На основании приказа Министерства образования и науки Российской Федерации от 14.06.2013 № 462 «Об утверждении Порядка проведения </w:t>
      </w:r>
      <w:proofErr w:type="spellStart"/>
      <w:r w:rsidRPr="00EF1CF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F1CF9">
        <w:rPr>
          <w:rFonts w:ascii="Times New Roman" w:hAnsi="Times New Roman"/>
          <w:sz w:val="28"/>
          <w:szCs w:val="28"/>
        </w:rPr>
        <w:t xml:space="preserve"> образовательной организацией», в соответствии с приказом Министерства  образования  и  науки  Российской  </w:t>
      </w:r>
      <w:proofErr w:type="spellStart"/>
      <w:r w:rsidRPr="00EF1CF9">
        <w:rPr>
          <w:rFonts w:ascii="Times New Roman" w:hAnsi="Times New Roman"/>
          <w:sz w:val="28"/>
          <w:szCs w:val="28"/>
        </w:rPr>
        <w:t>Федрации</w:t>
      </w:r>
      <w:proofErr w:type="spellEnd"/>
      <w:r w:rsidRPr="00EF1CF9">
        <w:rPr>
          <w:rFonts w:ascii="Times New Roman" w:hAnsi="Times New Roman"/>
          <w:sz w:val="28"/>
          <w:szCs w:val="28"/>
        </w:rPr>
        <w:t xml:space="preserve">  от  10.12.2013 г.  № 1324 «Об утверждении показателей деятельности образовательной организации, подлежащей </w:t>
      </w:r>
      <w:proofErr w:type="spellStart"/>
      <w:r w:rsidRPr="00EF1CF9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EF1CF9">
        <w:rPr>
          <w:rFonts w:ascii="Times New Roman" w:hAnsi="Times New Roman"/>
          <w:sz w:val="28"/>
          <w:szCs w:val="28"/>
        </w:rPr>
        <w:t xml:space="preserve">», в целях определения качества и эффективности образовательной деятельности и перспектив её развития была </w:t>
      </w:r>
      <w:proofErr w:type="spellStart"/>
      <w:r w:rsidRPr="00EF1CF9">
        <w:rPr>
          <w:rFonts w:ascii="Times New Roman" w:hAnsi="Times New Roman"/>
          <w:sz w:val="28"/>
          <w:szCs w:val="28"/>
        </w:rPr>
        <w:t>порведена</w:t>
      </w:r>
      <w:proofErr w:type="spellEnd"/>
      <w:r w:rsidRPr="00EF1CF9">
        <w:rPr>
          <w:rFonts w:ascii="Times New Roman" w:hAnsi="Times New Roman"/>
          <w:sz w:val="28"/>
          <w:szCs w:val="28"/>
        </w:rPr>
        <w:t xml:space="preserve"> процедура </w:t>
      </w:r>
      <w:proofErr w:type="spellStart"/>
      <w:r w:rsidRPr="00EF1CF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F1CF9">
        <w:rPr>
          <w:rFonts w:ascii="Times New Roman" w:hAnsi="Times New Roman"/>
          <w:sz w:val="28"/>
          <w:szCs w:val="28"/>
        </w:rPr>
        <w:t xml:space="preserve"> </w:t>
      </w:r>
      <w:r w:rsidR="0062551F">
        <w:rPr>
          <w:rFonts w:ascii="Times New Roman" w:hAnsi="Times New Roman"/>
          <w:sz w:val="28"/>
          <w:szCs w:val="28"/>
        </w:rPr>
        <w:t>в ЧДОУ «Детский</w:t>
      </w:r>
      <w:proofErr w:type="gramEnd"/>
      <w:r w:rsidR="0062551F">
        <w:rPr>
          <w:rFonts w:ascii="Times New Roman" w:hAnsi="Times New Roman"/>
          <w:sz w:val="28"/>
          <w:szCs w:val="28"/>
        </w:rPr>
        <w:t xml:space="preserve"> сад №116 «Малыш».</w:t>
      </w:r>
    </w:p>
    <w:p w:rsidR="00EF387F" w:rsidRPr="00EF1CF9" w:rsidRDefault="00EF387F" w:rsidP="00EF38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В процессе </w:t>
      </w:r>
      <w:proofErr w:type="spellStart"/>
      <w:r w:rsidRPr="00EF1CF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F1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EF1CF9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«Детский сад №116 «Малыш»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Нижнего Новгорода </w:t>
      </w:r>
      <w:r w:rsidRPr="00EF1CF9">
        <w:rPr>
          <w:rFonts w:ascii="Times New Roman" w:hAnsi="Times New Roman"/>
          <w:sz w:val="28"/>
          <w:szCs w:val="28"/>
        </w:rPr>
        <w:t xml:space="preserve">была проведена оценка образовательной деятельности, системы управления организации, содержания и качества подготовки воспитанников, организации учебного процесса, 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</w:t>
      </w:r>
      <w:r>
        <w:rPr>
          <w:rFonts w:ascii="Times New Roman" w:hAnsi="Times New Roman"/>
          <w:sz w:val="28"/>
          <w:szCs w:val="28"/>
        </w:rPr>
        <w:t>Ч</w:t>
      </w:r>
      <w:r w:rsidRPr="00EF1CF9">
        <w:rPr>
          <w:rFonts w:ascii="Times New Roman" w:hAnsi="Times New Roman"/>
          <w:sz w:val="28"/>
          <w:szCs w:val="28"/>
        </w:rPr>
        <w:t>ДОУ.</w:t>
      </w:r>
    </w:p>
    <w:p w:rsidR="00EF387F" w:rsidRPr="00EF1CF9" w:rsidRDefault="00EF387F" w:rsidP="00EF387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1CF9">
        <w:rPr>
          <w:rFonts w:ascii="Times New Roman" w:hAnsi="Times New Roman"/>
          <w:sz w:val="28"/>
          <w:szCs w:val="28"/>
        </w:rPr>
        <w:t xml:space="preserve">                  1. </w:t>
      </w:r>
      <w:r w:rsidRPr="00EF1CF9">
        <w:rPr>
          <w:rFonts w:ascii="Times New Roman" w:hAnsi="Times New Roman"/>
          <w:sz w:val="28"/>
          <w:szCs w:val="28"/>
          <w:u w:val="single"/>
        </w:rPr>
        <w:t>Оценка образовательной деятельности</w:t>
      </w:r>
    </w:p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</w:p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2551F">
        <w:rPr>
          <w:rFonts w:ascii="Times New Roman" w:hAnsi="Times New Roman"/>
          <w:sz w:val="28"/>
          <w:szCs w:val="28"/>
        </w:rPr>
        <w:t>2019</w:t>
      </w:r>
      <w:r w:rsidRPr="00EF1CF9">
        <w:rPr>
          <w:rFonts w:ascii="Times New Roman" w:hAnsi="Times New Roman"/>
          <w:sz w:val="28"/>
          <w:szCs w:val="28"/>
        </w:rPr>
        <w:t xml:space="preserve"> году в учреждении функционировало </w:t>
      </w:r>
      <w:r w:rsidR="000F523C">
        <w:rPr>
          <w:rFonts w:ascii="Times New Roman" w:hAnsi="Times New Roman"/>
          <w:sz w:val="28"/>
          <w:szCs w:val="28"/>
        </w:rPr>
        <w:t>4</w:t>
      </w:r>
      <w:r w:rsidRPr="00EF1CF9">
        <w:rPr>
          <w:rFonts w:ascii="Times New Roman" w:hAnsi="Times New Roman"/>
          <w:sz w:val="28"/>
          <w:szCs w:val="28"/>
        </w:rPr>
        <w:t xml:space="preserve"> дошкольных  групп</w:t>
      </w:r>
      <w:r>
        <w:rPr>
          <w:rFonts w:ascii="Times New Roman" w:hAnsi="Times New Roman"/>
          <w:sz w:val="28"/>
          <w:szCs w:val="28"/>
        </w:rPr>
        <w:t>ы</w:t>
      </w:r>
      <w:r w:rsidRPr="00EF1CF9">
        <w:rPr>
          <w:rFonts w:ascii="Times New Roman" w:hAnsi="Times New Roman"/>
          <w:sz w:val="28"/>
          <w:szCs w:val="28"/>
        </w:rPr>
        <w:t xml:space="preserve">, списочный состав включал </w:t>
      </w:r>
      <w:r w:rsidR="0062551F">
        <w:rPr>
          <w:rFonts w:ascii="Times New Roman" w:hAnsi="Times New Roman"/>
          <w:sz w:val="28"/>
          <w:szCs w:val="28"/>
        </w:rPr>
        <w:t>49</w:t>
      </w:r>
      <w:r w:rsidRPr="00EF1CF9">
        <w:rPr>
          <w:rFonts w:ascii="Times New Roman" w:hAnsi="Times New Roman"/>
          <w:sz w:val="28"/>
          <w:szCs w:val="28"/>
        </w:rPr>
        <w:t xml:space="preserve"> детей дошкольного возраста,  из них:</w:t>
      </w:r>
      <w:r w:rsidR="000F523C">
        <w:rPr>
          <w:rFonts w:ascii="Times New Roman" w:hAnsi="Times New Roman"/>
          <w:sz w:val="28"/>
          <w:szCs w:val="28"/>
        </w:rPr>
        <w:t xml:space="preserve"> 1 ясельная группа, 1 группа раннего возраста, 1 группа среднего возраста и 1 группа разновозрастная</w:t>
      </w:r>
      <w:r w:rsidRPr="00EF1CF9">
        <w:rPr>
          <w:rFonts w:ascii="Times New Roman" w:hAnsi="Times New Roman"/>
          <w:sz w:val="28"/>
          <w:szCs w:val="28"/>
        </w:rPr>
        <w:t>. Количественный состав групп: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96"/>
        <w:gridCol w:w="2521"/>
        <w:gridCol w:w="3563"/>
      </w:tblGrid>
      <w:tr w:rsidR="00EF387F" w:rsidRPr="00EF1CF9" w:rsidTr="007E72F4">
        <w:tc>
          <w:tcPr>
            <w:tcW w:w="594" w:type="dxa"/>
            <w:shd w:val="clear" w:color="auto" w:fill="auto"/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1C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CF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F1C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21" w:type="dxa"/>
            <w:shd w:val="clear" w:color="auto" w:fill="auto"/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3563" w:type="dxa"/>
            <w:shd w:val="clear" w:color="auto" w:fill="auto"/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EF387F" w:rsidRPr="00EF1CF9" w:rsidTr="007E72F4">
        <w:tc>
          <w:tcPr>
            <w:tcW w:w="594" w:type="dxa"/>
            <w:shd w:val="clear" w:color="auto" w:fill="auto"/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EF387F" w:rsidRPr="00EF1CF9" w:rsidRDefault="000F523C" w:rsidP="007E7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Ясельная </w:t>
            </w:r>
          </w:p>
        </w:tc>
        <w:tc>
          <w:tcPr>
            <w:tcW w:w="2521" w:type="dxa"/>
            <w:shd w:val="clear" w:color="auto" w:fill="auto"/>
          </w:tcPr>
          <w:p w:rsidR="00EF387F" w:rsidRPr="00EF1CF9" w:rsidRDefault="000F523C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:rsidR="00EF387F" w:rsidRPr="00EF1CF9" w:rsidRDefault="00EF387F" w:rsidP="0062551F">
            <w:pPr>
              <w:tabs>
                <w:tab w:val="left" w:pos="315"/>
                <w:tab w:val="center" w:pos="16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ab/>
            </w:r>
            <w:r w:rsidRPr="00EF1CF9">
              <w:rPr>
                <w:rFonts w:ascii="Times New Roman" w:hAnsi="Times New Roman"/>
                <w:sz w:val="28"/>
                <w:szCs w:val="28"/>
              </w:rPr>
              <w:tab/>
            </w:r>
            <w:r w:rsidR="006255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F387F" w:rsidRPr="00EF1CF9" w:rsidTr="007E72F4">
        <w:tc>
          <w:tcPr>
            <w:tcW w:w="594" w:type="dxa"/>
            <w:shd w:val="clear" w:color="auto" w:fill="auto"/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EF387F" w:rsidRPr="00EF1CF9" w:rsidRDefault="000F523C" w:rsidP="007E7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2-3</w:t>
            </w:r>
            <w:r w:rsidR="00EF387F" w:rsidRPr="00EF1CF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21" w:type="dxa"/>
            <w:shd w:val="clear" w:color="auto" w:fill="auto"/>
          </w:tcPr>
          <w:p w:rsidR="00EF387F" w:rsidRPr="00EF1CF9" w:rsidRDefault="000F523C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:rsidR="00EF387F" w:rsidRPr="00EF1CF9" w:rsidRDefault="0062551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F387F" w:rsidRPr="00EF1CF9" w:rsidTr="007E72F4">
        <w:tc>
          <w:tcPr>
            <w:tcW w:w="594" w:type="dxa"/>
            <w:shd w:val="clear" w:color="auto" w:fill="auto"/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EF387F" w:rsidRPr="00EF1CF9" w:rsidRDefault="000F523C" w:rsidP="007E7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3-4</w:t>
            </w:r>
            <w:r w:rsidR="00EF387F" w:rsidRPr="00EF1CF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21" w:type="dxa"/>
            <w:shd w:val="clear" w:color="auto" w:fill="auto"/>
          </w:tcPr>
          <w:p w:rsidR="00EF387F" w:rsidRPr="00EF1CF9" w:rsidRDefault="000F523C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:rsidR="00EF387F" w:rsidRPr="00EF1CF9" w:rsidRDefault="0062551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F387F" w:rsidRPr="00EF1CF9" w:rsidTr="007E72F4">
        <w:tc>
          <w:tcPr>
            <w:tcW w:w="594" w:type="dxa"/>
            <w:shd w:val="clear" w:color="auto" w:fill="auto"/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EF387F" w:rsidRPr="00EF1CF9" w:rsidRDefault="000F523C" w:rsidP="007E7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521" w:type="dxa"/>
            <w:shd w:val="clear" w:color="auto" w:fill="auto"/>
          </w:tcPr>
          <w:p w:rsidR="00EF387F" w:rsidRPr="00EF1CF9" w:rsidRDefault="000F523C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:rsidR="00EF387F" w:rsidRPr="00EF1CF9" w:rsidRDefault="000F523C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55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F387F" w:rsidRPr="00EF1CF9" w:rsidRDefault="00EF387F" w:rsidP="00EF387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Образовательная деятельность в нашем учреждении ведётся в соответствии с лицензией на осуществление образовательной деятельности от</w:t>
      </w:r>
      <w:r w:rsidR="0062551F">
        <w:rPr>
          <w:rFonts w:ascii="Times New Roman" w:hAnsi="Times New Roman"/>
          <w:sz w:val="28"/>
          <w:szCs w:val="28"/>
        </w:rPr>
        <w:t xml:space="preserve"> </w:t>
      </w:r>
      <w:r w:rsidR="001917BC">
        <w:rPr>
          <w:rFonts w:ascii="Times New Roman" w:hAnsi="Times New Roman"/>
          <w:sz w:val="28"/>
          <w:szCs w:val="28"/>
        </w:rPr>
        <w:t>22 апреля 2016 г. № 509</w:t>
      </w:r>
      <w:r w:rsidRPr="00EF1CF9">
        <w:rPr>
          <w:rFonts w:ascii="Times New Roman" w:hAnsi="Times New Roman"/>
          <w:sz w:val="28"/>
          <w:szCs w:val="28"/>
        </w:rPr>
        <w:t xml:space="preserve">. </w:t>
      </w:r>
    </w:p>
    <w:p w:rsidR="00EF387F" w:rsidRPr="00EF1CF9" w:rsidRDefault="001917BC" w:rsidP="00EF387F">
      <w:pPr>
        <w:tabs>
          <w:tab w:val="left" w:pos="9000"/>
          <w:tab w:val="left" w:pos="918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2551F">
        <w:rPr>
          <w:rFonts w:ascii="Times New Roman" w:hAnsi="Times New Roman"/>
          <w:sz w:val="28"/>
          <w:szCs w:val="28"/>
        </w:rPr>
        <w:t xml:space="preserve">2019 </w:t>
      </w:r>
      <w:r w:rsidR="00EF387F" w:rsidRPr="00EF1CF9">
        <w:rPr>
          <w:rFonts w:ascii="Times New Roman" w:hAnsi="Times New Roman"/>
          <w:sz w:val="28"/>
          <w:szCs w:val="28"/>
        </w:rPr>
        <w:t xml:space="preserve"> году педагогический процесс в </w:t>
      </w:r>
      <w:r>
        <w:rPr>
          <w:rFonts w:ascii="Times New Roman" w:hAnsi="Times New Roman"/>
          <w:sz w:val="28"/>
          <w:szCs w:val="28"/>
        </w:rPr>
        <w:t>Ч</w:t>
      </w:r>
      <w:r w:rsidR="00EF387F" w:rsidRPr="00EF1CF9">
        <w:rPr>
          <w:rFonts w:ascii="Times New Roman" w:hAnsi="Times New Roman"/>
          <w:sz w:val="28"/>
          <w:szCs w:val="28"/>
        </w:rPr>
        <w:t>ДОУ строился в соответствии с годовым планом и был направлен на  решение следующих задач:</w:t>
      </w:r>
    </w:p>
    <w:p w:rsidR="00EF387F" w:rsidRPr="00EF1CF9" w:rsidRDefault="00EF387F" w:rsidP="00EF387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Активизировать работу по развитию умственной деятельности, творческого и вариативного мышления с использованием современных форм организации работы по ФЭМП с учетом ФГОС </w:t>
      </w:r>
      <w:proofErr w:type="gramStart"/>
      <w:r w:rsidRPr="00EF1CF9">
        <w:rPr>
          <w:rFonts w:ascii="Times New Roman" w:hAnsi="Times New Roman"/>
          <w:sz w:val="28"/>
          <w:szCs w:val="28"/>
        </w:rPr>
        <w:t>ДО</w:t>
      </w:r>
      <w:proofErr w:type="gramEnd"/>
      <w:r w:rsidRPr="00EF1CF9">
        <w:rPr>
          <w:rFonts w:ascii="Times New Roman" w:hAnsi="Times New Roman"/>
          <w:sz w:val="28"/>
          <w:szCs w:val="28"/>
        </w:rPr>
        <w:t>;</w:t>
      </w:r>
    </w:p>
    <w:p w:rsidR="00EF387F" w:rsidRPr="00EF1CF9" w:rsidRDefault="00EF387F" w:rsidP="00EF387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Совершенствовать работу по развитию устойчивого интереса детей к конструктивной деятельности;</w:t>
      </w:r>
    </w:p>
    <w:p w:rsidR="00EF387F" w:rsidRPr="00EF1CF9" w:rsidRDefault="00EF387F" w:rsidP="00EF387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Активизировать работу по развитию творческого рассказывания у детей дошкольного возраста.</w:t>
      </w:r>
    </w:p>
    <w:p w:rsidR="00EF387F" w:rsidRPr="00EF1CF9" w:rsidRDefault="00EF387F" w:rsidP="00EF387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lastRenderedPageBreak/>
        <w:t>Все поставленные годовые задачи проводились в соответствии с циклограммой методических мероприятий на учебный год: через педсоветы, консультации, деловые игры, тематические контроли, оперативные контроли, методические выставки, открытые просмотры, семинары-практикумы.</w:t>
      </w:r>
    </w:p>
    <w:p w:rsidR="00EF387F" w:rsidRPr="00EF1CF9" w:rsidRDefault="00EF387F" w:rsidP="00EF387F">
      <w:pPr>
        <w:spacing w:after="0" w:line="240" w:lineRule="auto"/>
        <w:ind w:left="360"/>
        <w:jc w:val="center"/>
        <w:rPr>
          <w:rFonts w:ascii="Times New Roman" w:hAnsi="Times New Roman"/>
          <w:i/>
          <w:sz w:val="16"/>
          <w:szCs w:val="16"/>
        </w:rPr>
      </w:pPr>
    </w:p>
    <w:p w:rsidR="00EF387F" w:rsidRPr="00EF1CF9" w:rsidRDefault="00EF387F" w:rsidP="00EF387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Анализ выполнения задач годового плана:</w:t>
      </w:r>
    </w:p>
    <w:p w:rsidR="00EF387F" w:rsidRPr="00EF1CF9" w:rsidRDefault="00EF387F" w:rsidP="00EF387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2248"/>
        <w:gridCol w:w="1435"/>
        <w:gridCol w:w="1427"/>
        <w:gridCol w:w="1369"/>
        <w:gridCol w:w="1795"/>
      </w:tblGrid>
      <w:tr w:rsidR="00EF387F" w:rsidRPr="00EF1CF9" w:rsidTr="007E72F4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 xml:space="preserve">Мероприятия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 xml:space="preserve">Выполнено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 xml:space="preserve">Не </w:t>
            </w:r>
          </w:p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 xml:space="preserve">выполнено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>Причины невыполнения</w:t>
            </w:r>
          </w:p>
        </w:tc>
      </w:tr>
      <w:tr w:rsidR="00EF387F" w:rsidRPr="00EF1CF9" w:rsidTr="007E72F4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>Педсовет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1917BC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87F" w:rsidRPr="00EF1CF9" w:rsidTr="007E72F4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 xml:space="preserve">Семинар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1917BC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87F" w:rsidRPr="00EF1CF9" w:rsidTr="007E72F4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 xml:space="preserve">Консультации, лекции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87F" w:rsidRPr="00EF1CF9" w:rsidTr="007E72F4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>Тематический контроль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87F" w:rsidRPr="00EF1CF9" w:rsidTr="007E72F4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87F" w:rsidRPr="00EF1CF9" w:rsidTr="007E72F4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>Методические выставки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87F" w:rsidRPr="00EF1CF9" w:rsidTr="007E72F4"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87F" w:rsidRPr="00EF1CF9" w:rsidRDefault="00EF387F" w:rsidP="007E72F4">
            <w:pPr>
              <w:spacing w:after="0" w:line="240" w:lineRule="auto"/>
              <w:ind w:left="113" w:righ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CF9">
              <w:rPr>
                <w:rFonts w:ascii="Times New Roman" w:hAnsi="Times New Roman"/>
                <w:b/>
                <w:sz w:val="20"/>
                <w:szCs w:val="20"/>
              </w:rPr>
              <w:t>Открытые  просмотры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 xml:space="preserve">Развитие творческого и вариативного мышления дошкольников в процессе усвоения элементарных математических представлений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1917BC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ind w:left="-132" w:right="-127"/>
              <w:jc w:val="center"/>
              <w:rPr>
                <w:rFonts w:ascii="Times New Roman" w:hAnsi="Times New Roman"/>
              </w:rPr>
            </w:pPr>
          </w:p>
        </w:tc>
      </w:tr>
      <w:tr w:rsidR="00EF387F" w:rsidRPr="00EF1CF9" w:rsidTr="007E7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>Развитие у детей интереса к  конструктивной деятельности.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ind w:left="-132" w:right="-185"/>
              <w:jc w:val="center"/>
              <w:rPr>
                <w:rFonts w:ascii="Times New Roman" w:hAnsi="Times New Roman"/>
              </w:rPr>
            </w:pPr>
          </w:p>
        </w:tc>
      </w:tr>
      <w:tr w:rsidR="00EF387F" w:rsidRPr="00EF1CF9" w:rsidTr="007E7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>Развитие речевого творчества дошкольников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F" w:rsidRPr="00EF1CF9" w:rsidRDefault="00EF387F" w:rsidP="007E72F4">
            <w:pPr>
              <w:spacing w:after="0" w:line="240" w:lineRule="auto"/>
              <w:ind w:left="-132" w:right="-185"/>
              <w:jc w:val="center"/>
              <w:rPr>
                <w:rFonts w:ascii="Times New Roman" w:hAnsi="Times New Roman"/>
              </w:rPr>
            </w:pPr>
          </w:p>
        </w:tc>
      </w:tr>
    </w:tbl>
    <w:p w:rsidR="00EF387F" w:rsidRPr="00EF1CF9" w:rsidRDefault="00EF387F" w:rsidP="00EF387F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В ходе проведённых тематических и оперативных контролей   были выявлены положительные и отрицательные моменты.</w:t>
      </w:r>
    </w:p>
    <w:p w:rsidR="00EF387F" w:rsidRPr="00EF1CF9" w:rsidRDefault="00EF387F" w:rsidP="00EF387F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Положительные моменты:</w:t>
      </w:r>
    </w:p>
    <w:p w:rsidR="00EF387F" w:rsidRPr="00EF1CF9" w:rsidRDefault="00EF387F" w:rsidP="00EF387F">
      <w:pPr>
        <w:pStyle w:val="Default"/>
        <w:numPr>
          <w:ilvl w:val="0"/>
          <w:numId w:val="10"/>
        </w:numPr>
        <w:tabs>
          <w:tab w:val="left" w:pos="-1560"/>
        </w:tabs>
        <w:ind w:left="142" w:right="-108" w:hanging="284"/>
        <w:jc w:val="both"/>
        <w:rPr>
          <w:sz w:val="28"/>
          <w:szCs w:val="28"/>
        </w:rPr>
      </w:pPr>
      <w:r w:rsidRPr="00EF1CF9">
        <w:rPr>
          <w:sz w:val="28"/>
          <w:szCs w:val="28"/>
        </w:rPr>
        <w:t xml:space="preserve">В группах </w:t>
      </w:r>
      <w:r w:rsidR="001917BC">
        <w:rPr>
          <w:sz w:val="28"/>
          <w:szCs w:val="28"/>
        </w:rPr>
        <w:t>Ч</w:t>
      </w:r>
      <w:r w:rsidRPr="00EF1CF9">
        <w:rPr>
          <w:sz w:val="28"/>
          <w:szCs w:val="28"/>
        </w:rPr>
        <w:t xml:space="preserve">ДОУ педагогами совместно с родителями создана развивающая предметно-пространственная среда с учётом индивидуальных, возрастных и гендерных особенностей детей в соответствии с требованиями реализуемых программ. </w:t>
      </w:r>
    </w:p>
    <w:p w:rsidR="00EF387F" w:rsidRPr="00EF1CF9" w:rsidRDefault="00EF387F" w:rsidP="00EF387F">
      <w:pPr>
        <w:pStyle w:val="Default"/>
        <w:numPr>
          <w:ilvl w:val="0"/>
          <w:numId w:val="10"/>
        </w:numPr>
        <w:tabs>
          <w:tab w:val="left" w:pos="-1560"/>
        </w:tabs>
        <w:ind w:left="142" w:right="-147" w:hanging="284"/>
        <w:jc w:val="both"/>
        <w:rPr>
          <w:sz w:val="28"/>
          <w:szCs w:val="28"/>
        </w:rPr>
      </w:pPr>
      <w:r w:rsidRPr="00EF1CF9">
        <w:rPr>
          <w:sz w:val="28"/>
          <w:szCs w:val="28"/>
        </w:rPr>
        <w:t>Педагоги используют адекватные возрасту формы работы с детьми, основанные на игровой мотивации.</w:t>
      </w:r>
    </w:p>
    <w:p w:rsidR="00EF387F" w:rsidRPr="00EF1CF9" w:rsidRDefault="00EF387F" w:rsidP="00EF387F">
      <w:pPr>
        <w:pStyle w:val="Default"/>
        <w:numPr>
          <w:ilvl w:val="0"/>
          <w:numId w:val="10"/>
        </w:numPr>
        <w:tabs>
          <w:tab w:val="left" w:pos="-1560"/>
        </w:tabs>
        <w:ind w:left="142" w:right="-147" w:hanging="284"/>
        <w:jc w:val="both"/>
        <w:rPr>
          <w:sz w:val="28"/>
          <w:szCs w:val="28"/>
        </w:rPr>
      </w:pPr>
      <w:r w:rsidRPr="00EF1CF9">
        <w:rPr>
          <w:sz w:val="28"/>
          <w:szCs w:val="28"/>
        </w:rPr>
        <w:t xml:space="preserve">Большинство педагогов </w:t>
      </w:r>
      <w:proofErr w:type="gramStart"/>
      <w:r w:rsidRPr="00EF1CF9">
        <w:rPr>
          <w:sz w:val="28"/>
          <w:szCs w:val="28"/>
        </w:rPr>
        <w:t>способны</w:t>
      </w:r>
      <w:proofErr w:type="gramEnd"/>
      <w:r w:rsidRPr="00EF1CF9">
        <w:rPr>
          <w:sz w:val="28"/>
          <w:szCs w:val="28"/>
        </w:rPr>
        <w:t xml:space="preserve"> к использованию в образовательном процессе информационно-коммуникационных технологий, </w:t>
      </w:r>
      <w:proofErr w:type="spellStart"/>
      <w:r w:rsidRPr="00EF1CF9">
        <w:rPr>
          <w:sz w:val="28"/>
          <w:szCs w:val="28"/>
        </w:rPr>
        <w:t>деятельностного</w:t>
      </w:r>
      <w:proofErr w:type="spellEnd"/>
      <w:r w:rsidRPr="00EF1CF9">
        <w:rPr>
          <w:sz w:val="28"/>
          <w:szCs w:val="28"/>
        </w:rPr>
        <w:t xml:space="preserve"> метода.</w:t>
      </w:r>
    </w:p>
    <w:p w:rsidR="00EF387F" w:rsidRPr="00EF1CF9" w:rsidRDefault="00EF387F" w:rsidP="00EF387F">
      <w:pPr>
        <w:pStyle w:val="Default"/>
        <w:tabs>
          <w:tab w:val="left" w:pos="-1560"/>
        </w:tabs>
        <w:ind w:right="-147"/>
        <w:rPr>
          <w:sz w:val="28"/>
          <w:szCs w:val="28"/>
        </w:rPr>
      </w:pPr>
    </w:p>
    <w:p w:rsidR="00EF387F" w:rsidRPr="00EF1CF9" w:rsidRDefault="00EF387F" w:rsidP="00EF387F">
      <w:pPr>
        <w:pStyle w:val="Default"/>
        <w:tabs>
          <w:tab w:val="left" w:pos="-1560"/>
        </w:tabs>
        <w:ind w:right="-147"/>
        <w:rPr>
          <w:sz w:val="28"/>
          <w:szCs w:val="28"/>
        </w:rPr>
      </w:pPr>
      <w:r w:rsidRPr="00EF1CF9">
        <w:rPr>
          <w:sz w:val="28"/>
          <w:szCs w:val="28"/>
        </w:rPr>
        <w:t>Имеющиеся недостатки:</w:t>
      </w:r>
    </w:p>
    <w:p w:rsidR="00EF387F" w:rsidRPr="00EF1CF9" w:rsidRDefault="00EF387F" w:rsidP="00EF387F">
      <w:pPr>
        <w:pStyle w:val="Default"/>
        <w:numPr>
          <w:ilvl w:val="0"/>
          <w:numId w:val="10"/>
        </w:numPr>
        <w:ind w:left="212"/>
        <w:jc w:val="both"/>
        <w:rPr>
          <w:sz w:val="28"/>
          <w:szCs w:val="28"/>
        </w:rPr>
      </w:pPr>
      <w:r w:rsidRPr="00EF1CF9">
        <w:rPr>
          <w:sz w:val="28"/>
          <w:szCs w:val="28"/>
        </w:rPr>
        <w:t>Отсутствие системности при планировании в блоке совместной деятельности развивающих игр и упражнений математического содержания.</w:t>
      </w:r>
    </w:p>
    <w:p w:rsidR="00EF387F" w:rsidRPr="00EF1CF9" w:rsidRDefault="00EF387F" w:rsidP="00EF387F">
      <w:pPr>
        <w:pStyle w:val="Default"/>
        <w:numPr>
          <w:ilvl w:val="0"/>
          <w:numId w:val="10"/>
        </w:numPr>
        <w:ind w:left="212"/>
        <w:jc w:val="both"/>
        <w:rPr>
          <w:sz w:val="28"/>
          <w:szCs w:val="28"/>
        </w:rPr>
      </w:pPr>
      <w:r w:rsidRPr="00EF1CF9">
        <w:rPr>
          <w:sz w:val="28"/>
          <w:szCs w:val="28"/>
        </w:rPr>
        <w:lastRenderedPageBreak/>
        <w:t>Недостаточное оснащение математических центров оборудованием для практических действий детей.</w:t>
      </w:r>
    </w:p>
    <w:p w:rsidR="00EF387F" w:rsidRPr="00EF1CF9" w:rsidRDefault="00EF387F" w:rsidP="00EF387F">
      <w:pPr>
        <w:pStyle w:val="Default"/>
        <w:numPr>
          <w:ilvl w:val="0"/>
          <w:numId w:val="10"/>
        </w:numPr>
        <w:ind w:left="212" w:right="-73"/>
        <w:jc w:val="both"/>
        <w:rPr>
          <w:sz w:val="28"/>
          <w:szCs w:val="28"/>
        </w:rPr>
      </w:pPr>
      <w:r w:rsidRPr="00EF1CF9">
        <w:rPr>
          <w:sz w:val="28"/>
          <w:szCs w:val="28"/>
        </w:rPr>
        <w:t>Невысокий уровень работы с детьми, проявляющими особые способности, позднее выявление таких детей.</w:t>
      </w:r>
    </w:p>
    <w:p w:rsidR="00EF387F" w:rsidRPr="00EF1CF9" w:rsidRDefault="00EF387F" w:rsidP="00EF387F">
      <w:pPr>
        <w:pStyle w:val="Default"/>
        <w:ind w:right="-73"/>
        <w:rPr>
          <w:sz w:val="28"/>
          <w:szCs w:val="28"/>
        </w:rPr>
      </w:pPr>
      <w:r w:rsidRPr="00EF1CF9">
        <w:rPr>
          <w:sz w:val="28"/>
          <w:szCs w:val="28"/>
        </w:rPr>
        <w:t>Необходимые преобразования:</w:t>
      </w:r>
    </w:p>
    <w:p w:rsidR="00EF387F" w:rsidRPr="00EF1CF9" w:rsidRDefault="00EF387F" w:rsidP="00EF387F">
      <w:pPr>
        <w:pStyle w:val="Default"/>
        <w:numPr>
          <w:ilvl w:val="0"/>
          <w:numId w:val="10"/>
        </w:numPr>
        <w:ind w:left="278" w:hanging="357"/>
        <w:jc w:val="both"/>
        <w:rPr>
          <w:sz w:val="28"/>
          <w:szCs w:val="28"/>
        </w:rPr>
      </w:pPr>
      <w:r w:rsidRPr="00EF1CF9">
        <w:rPr>
          <w:sz w:val="28"/>
          <w:szCs w:val="28"/>
        </w:rPr>
        <w:t xml:space="preserve">Систематическое проведение с детьми в блоке совместной деятельности математической игротеки; разработка перспективного планирования для её организации. </w:t>
      </w:r>
    </w:p>
    <w:p w:rsidR="00EF387F" w:rsidRPr="00EF1CF9" w:rsidRDefault="00EF387F" w:rsidP="00EF387F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Анализируя выполнение задач, поста</w:t>
      </w:r>
      <w:r w:rsidR="001917BC">
        <w:rPr>
          <w:rFonts w:ascii="Times New Roman" w:hAnsi="Times New Roman"/>
          <w:sz w:val="28"/>
          <w:szCs w:val="28"/>
        </w:rPr>
        <w:t>в</w:t>
      </w:r>
      <w:r w:rsidR="00A370E4">
        <w:rPr>
          <w:rFonts w:ascii="Times New Roman" w:hAnsi="Times New Roman"/>
          <w:sz w:val="28"/>
          <w:szCs w:val="28"/>
        </w:rPr>
        <w:t>ленных перед коллективом в 20</w:t>
      </w:r>
      <w:r w:rsidR="001917BC">
        <w:rPr>
          <w:rFonts w:ascii="Times New Roman" w:hAnsi="Times New Roman"/>
          <w:sz w:val="28"/>
          <w:szCs w:val="28"/>
        </w:rPr>
        <w:t>19</w:t>
      </w:r>
      <w:r w:rsidR="00A370E4">
        <w:rPr>
          <w:rFonts w:ascii="Times New Roman" w:hAnsi="Times New Roman"/>
          <w:sz w:val="28"/>
          <w:szCs w:val="28"/>
        </w:rPr>
        <w:t xml:space="preserve"> </w:t>
      </w:r>
      <w:r w:rsidRPr="00EF1CF9">
        <w:rPr>
          <w:rFonts w:ascii="Times New Roman" w:hAnsi="Times New Roman"/>
          <w:sz w:val="28"/>
          <w:szCs w:val="28"/>
        </w:rPr>
        <w:t xml:space="preserve"> году можно прийти к следующему заключению:</w:t>
      </w:r>
    </w:p>
    <w:p w:rsidR="00EF387F" w:rsidRPr="00EF1CF9" w:rsidRDefault="00EF387F" w:rsidP="00EF387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Задача по совершенствованию работы по развитию устойчивого интереса детей к конструктивной деятельности реализована полностью.</w:t>
      </w:r>
    </w:p>
    <w:p w:rsidR="00EF387F" w:rsidRPr="00EF1CF9" w:rsidRDefault="00EF387F" w:rsidP="00EF387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Задача по активизации работы по развитию творческого рассказывания у детей дошкольного возраста «отработана». Но при этом отмечался невысокий уровень развития связной речи воспитанников. Имеет смысл держать работу по развитию связной речи дошкольников на контроле.</w:t>
      </w:r>
    </w:p>
    <w:p w:rsidR="00EF387F" w:rsidRPr="00EF1CF9" w:rsidRDefault="00EF387F" w:rsidP="00EF387F">
      <w:pPr>
        <w:pStyle w:val="a3"/>
        <w:spacing w:before="0" w:after="0"/>
        <w:jc w:val="both"/>
        <w:rPr>
          <w:sz w:val="8"/>
          <w:szCs w:val="8"/>
        </w:rPr>
      </w:pPr>
      <w:r w:rsidRPr="00EF1CF9">
        <w:rPr>
          <w:sz w:val="8"/>
          <w:szCs w:val="8"/>
        </w:rPr>
        <w:t> </w:t>
      </w:r>
    </w:p>
    <w:p w:rsidR="00EF387F" w:rsidRPr="00EF1CF9" w:rsidRDefault="00EF387F" w:rsidP="00EF387F">
      <w:pPr>
        <w:pStyle w:val="a3"/>
        <w:spacing w:before="0" w:after="0"/>
        <w:ind w:firstLine="708"/>
        <w:jc w:val="both"/>
        <w:rPr>
          <w:sz w:val="28"/>
        </w:rPr>
      </w:pPr>
      <w:r w:rsidRPr="00EF1CF9">
        <w:rPr>
          <w:sz w:val="28"/>
          <w:u w:val="single"/>
        </w:rPr>
        <w:t>Вывод:</w:t>
      </w:r>
      <w:r w:rsidRPr="00EF1CF9">
        <w:rPr>
          <w:sz w:val="28"/>
        </w:rPr>
        <w:t xml:space="preserve"> образовательная деятельность в учреждении была спланирована и осуществлялась на достаточно высоком уровне. Все запланированные мероприятия выполнены.</w:t>
      </w:r>
    </w:p>
    <w:p w:rsidR="00EF387F" w:rsidRPr="00EF1CF9" w:rsidRDefault="00EF387F" w:rsidP="00EF387F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EF387F" w:rsidRPr="00EF1CF9" w:rsidRDefault="00EF387F" w:rsidP="00EF387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F1CF9">
        <w:rPr>
          <w:sz w:val="28"/>
        </w:rPr>
        <w:t xml:space="preserve">                                      </w:t>
      </w:r>
      <w:r w:rsidRPr="00EF1CF9">
        <w:rPr>
          <w:color w:val="000000"/>
          <w:sz w:val="28"/>
          <w:szCs w:val="28"/>
        </w:rPr>
        <w:t xml:space="preserve"> 2. </w:t>
      </w:r>
      <w:r w:rsidRPr="00EF1CF9">
        <w:rPr>
          <w:color w:val="000000"/>
          <w:sz w:val="28"/>
          <w:szCs w:val="28"/>
          <w:u w:val="single"/>
        </w:rPr>
        <w:t>Оценка системы управления организации</w:t>
      </w:r>
    </w:p>
    <w:p w:rsidR="00EF387F" w:rsidRPr="00EF1CF9" w:rsidRDefault="00EF387F" w:rsidP="00EF387F">
      <w:pPr>
        <w:pStyle w:val="a3"/>
        <w:spacing w:before="0" w:after="0"/>
        <w:ind w:firstLine="709"/>
        <w:jc w:val="both"/>
        <w:rPr>
          <w:color w:val="000000"/>
          <w:sz w:val="16"/>
          <w:szCs w:val="16"/>
        </w:rPr>
      </w:pPr>
    </w:p>
    <w:p w:rsidR="00A370E4" w:rsidRDefault="00EF387F" w:rsidP="00EF3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Управление </w:t>
      </w:r>
      <w:r w:rsidR="001917BC">
        <w:rPr>
          <w:rFonts w:ascii="Times New Roman" w:hAnsi="Times New Roman"/>
          <w:sz w:val="28"/>
          <w:szCs w:val="28"/>
        </w:rPr>
        <w:t>ЧДОУ «Детский сад №116 «Малыш»</w:t>
      </w:r>
      <w:r w:rsidRPr="00EF1CF9">
        <w:rPr>
          <w:rFonts w:ascii="Times New Roman" w:hAnsi="Times New Roman"/>
          <w:sz w:val="28"/>
          <w:szCs w:val="28"/>
        </w:rPr>
        <w:t xml:space="preserve"> осуществляется в соответствии с Уставом и законодательством РФ. Текущее руководство деятельностью </w:t>
      </w:r>
      <w:r w:rsidR="001917BC">
        <w:rPr>
          <w:rFonts w:ascii="Times New Roman" w:hAnsi="Times New Roman"/>
          <w:sz w:val="28"/>
          <w:szCs w:val="28"/>
        </w:rPr>
        <w:t>Ч</w:t>
      </w:r>
      <w:r w:rsidRPr="00EF1CF9">
        <w:rPr>
          <w:rFonts w:ascii="Times New Roman" w:hAnsi="Times New Roman"/>
          <w:sz w:val="28"/>
          <w:szCs w:val="28"/>
        </w:rPr>
        <w:t xml:space="preserve">ДОУ осуществляет </w:t>
      </w:r>
      <w:r w:rsidR="001917BC">
        <w:rPr>
          <w:rFonts w:ascii="Times New Roman" w:hAnsi="Times New Roman"/>
          <w:sz w:val="28"/>
          <w:szCs w:val="28"/>
        </w:rPr>
        <w:t>директор</w:t>
      </w:r>
      <w:r w:rsidRPr="00EF1CF9">
        <w:rPr>
          <w:rFonts w:ascii="Times New Roman" w:hAnsi="Times New Roman"/>
          <w:sz w:val="28"/>
          <w:szCs w:val="28"/>
        </w:rPr>
        <w:t xml:space="preserve">, являющийся единоличным исполнительным органом. </w:t>
      </w:r>
    </w:p>
    <w:p w:rsidR="00EF387F" w:rsidRPr="00EF1CF9" w:rsidRDefault="00A370E4" w:rsidP="00EF3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педагогическом совете</w:t>
      </w:r>
      <w:r w:rsidR="00EF387F" w:rsidRPr="00EF1CF9">
        <w:rPr>
          <w:rFonts w:ascii="Times New Roman" w:hAnsi="Times New Roman"/>
          <w:sz w:val="28"/>
          <w:szCs w:val="28"/>
        </w:rPr>
        <w:t xml:space="preserve"> приняты к рассмотрению и утверждены план работы учреждения, а также локальные акты, связанные с оплатой труда сотрудников. Традиционно на общем собрании поднимались вопросы результативности выполнения Программы развития </w:t>
      </w:r>
      <w:r w:rsidR="001917BC">
        <w:rPr>
          <w:rFonts w:ascii="Times New Roman" w:hAnsi="Times New Roman"/>
          <w:sz w:val="28"/>
          <w:szCs w:val="28"/>
        </w:rPr>
        <w:t>Ч</w:t>
      </w:r>
      <w:r w:rsidR="00EF387F" w:rsidRPr="00EF1CF9">
        <w:rPr>
          <w:rFonts w:ascii="Times New Roman" w:hAnsi="Times New Roman"/>
          <w:sz w:val="28"/>
          <w:szCs w:val="28"/>
        </w:rPr>
        <w:t>ДОУ за текущий год.</w:t>
      </w:r>
    </w:p>
    <w:p w:rsidR="00EF387F" w:rsidRPr="00EF1CF9" w:rsidRDefault="002E2976" w:rsidP="00EF3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в 2019/20</w:t>
      </w:r>
      <w:r w:rsidR="00EF387F" w:rsidRPr="00EF1CF9">
        <w:rPr>
          <w:rFonts w:ascii="Times New Roman" w:hAnsi="Times New Roman"/>
          <w:sz w:val="28"/>
          <w:szCs w:val="28"/>
        </w:rPr>
        <w:t xml:space="preserve"> году решал вопросы корректировки образовательных программ дошкольного образования (основной и адаптированной) и качества их реализации в ДОУ. На педагогических советах наметились тенденции по улучшению условий по следующим направлениям: «Речевое развитие», «Познавательное развитие» (формирование элементарных математических представлений) и «Художественно-эстетическое развитие» (конструктивная деятельность). С целью улучшения качества образования были даны рекомендации по построению индивидуальных образовательных маршрутов для детей с особенностями в развитии.</w:t>
      </w:r>
    </w:p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87F" w:rsidRPr="00EF1CF9" w:rsidRDefault="00EF387F" w:rsidP="00EF387F">
      <w:pPr>
        <w:spacing w:after="0" w:line="240" w:lineRule="auto"/>
        <w:rPr>
          <w:rFonts w:ascii="Times New Roman" w:hAnsi="Times New Roman"/>
          <w:b/>
          <w:color w:val="454545"/>
          <w:sz w:val="28"/>
          <w:szCs w:val="28"/>
        </w:rPr>
      </w:pPr>
      <w:r w:rsidRPr="00EF1CF9">
        <w:rPr>
          <w:rFonts w:ascii="Times New Roman" w:hAnsi="Times New Roman"/>
          <w:b/>
          <w:color w:val="454545"/>
          <w:sz w:val="28"/>
          <w:szCs w:val="28"/>
        </w:rPr>
        <w:t xml:space="preserve">                         </w:t>
      </w:r>
    </w:p>
    <w:p w:rsidR="00EF387F" w:rsidRPr="00EF1CF9" w:rsidRDefault="00EF387F" w:rsidP="00EF387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1CF9">
        <w:rPr>
          <w:rFonts w:ascii="Times New Roman" w:hAnsi="Times New Roman"/>
          <w:color w:val="454545"/>
          <w:sz w:val="28"/>
          <w:szCs w:val="28"/>
        </w:rPr>
        <w:t>3.</w:t>
      </w:r>
      <w:r w:rsidRPr="00EF1CF9">
        <w:rPr>
          <w:rFonts w:ascii="Times New Roman" w:hAnsi="Times New Roman"/>
          <w:sz w:val="28"/>
          <w:szCs w:val="28"/>
          <w:u w:val="single"/>
        </w:rPr>
        <w:t xml:space="preserve"> Оценка содержания и качества подготовки воспитанников</w:t>
      </w:r>
    </w:p>
    <w:p w:rsidR="00EF387F" w:rsidRPr="00EF1CF9" w:rsidRDefault="00EF387F" w:rsidP="00EF387F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EF387F" w:rsidRPr="00EF1CF9" w:rsidRDefault="00EF387F" w:rsidP="002E2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87F" w:rsidRPr="00EF1CF9" w:rsidRDefault="00EF387F" w:rsidP="00EF387F">
      <w:pPr>
        <w:pStyle w:val="a3"/>
        <w:spacing w:before="0" w:after="0"/>
        <w:ind w:firstLine="708"/>
        <w:jc w:val="both"/>
        <w:rPr>
          <w:sz w:val="28"/>
        </w:rPr>
      </w:pPr>
      <w:r w:rsidRPr="00EF1CF9">
        <w:rPr>
          <w:color w:val="000000"/>
          <w:sz w:val="28"/>
          <w:szCs w:val="28"/>
        </w:rPr>
        <w:lastRenderedPageBreak/>
        <w:t xml:space="preserve">Доля фактического количества проведенных занятий в общем количестве </w:t>
      </w:r>
      <w:proofErr w:type="gramStart"/>
      <w:r w:rsidRPr="00EF1CF9">
        <w:rPr>
          <w:color w:val="000000"/>
          <w:sz w:val="28"/>
          <w:szCs w:val="28"/>
        </w:rPr>
        <w:t>занятий, предусмотренных рабочими программами образовательных областей и календарным учебным графиком в рамках реализации действующих образовательных программ дошкольного образования составила</w:t>
      </w:r>
      <w:proofErr w:type="gramEnd"/>
      <w:r w:rsidRPr="00EF1CF9">
        <w:rPr>
          <w:color w:val="000000"/>
          <w:sz w:val="28"/>
          <w:szCs w:val="28"/>
        </w:rPr>
        <w:t xml:space="preserve"> 100%. Таким образом, образовательные программы дошкольного образования, реализуемые в нашем учреждении, выполнены в полном объёме.</w:t>
      </w:r>
    </w:p>
    <w:p w:rsidR="00EF387F" w:rsidRPr="00EF1CF9" w:rsidRDefault="00EF387F" w:rsidP="00EF38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z w:val="28"/>
          <w:szCs w:val="28"/>
        </w:rPr>
        <w:t>С целью определения уровня освоения образовательных программ дош</w:t>
      </w:r>
      <w:r w:rsidR="001917BC">
        <w:rPr>
          <w:rFonts w:ascii="Times New Roman" w:hAnsi="Times New Roman"/>
          <w:color w:val="000000"/>
          <w:sz w:val="28"/>
          <w:szCs w:val="28"/>
        </w:rPr>
        <w:t>кольного образования, в мае 2018</w:t>
      </w:r>
      <w:r w:rsidRPr="00EF1CF9">
        <w:rPr>
          <w:rFonts w:ascii="Times New Roman" w:hAnsi="Times New Roman"/>
          <w:color w:val="000000"/>
          <w:sz w:val="28"/>
          <w:szCs w:val="28"/>
        </w:rPr>
        <w:t xml:space="preserve"> года проведён мониторинг усвоения воспитанниками образовательных программ. </w:t>
      </w:r>
    </w:p>
    <w:p w:rsidR="00EF387F" w:rsidRPr="00EF1CF9" w:rsidRDefault="00EF387F" w:rsidP="00EF38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F387F" w:rsidRPr="00EF1CF9" w:rsidRDefault="00EF387F" w:rsidP="00EF3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Результаты усвоения образовательных  программ дошкольного образо</w:t>
      </w:r>
      <w:r w:rsidR="001917BC">
        <w:rPr>
          <w:rFonts w:ascii="Times New Roman" w:hAnsi="Times New Roman"/>
          <w:sz w:val="28"/>
          <w:szCs w:val="28"/>
        </w:rPr>
        <w:t>вания, реализуемых в ЧДОУ в  2018/19</w:t>
      </w:r>
      <w:r w:rsidRPr="00EF1CF9">
        <w:rPr>
          <w:rFonts w:ascii="Times New Roman" w:hAnsi="Times New Roman"/>
          <w:sz w:val="28"/>
          <w:szCs w:val="28"/>
        </w:rPr>
        <w:t xml:space="preserve"> учебном году: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984"/>
        <w:gridCol w:w="1843"/>
        <w:gridCol w:w="1701"/>
      </w:tblGrid>
      <w:tr w:rsidR="00EF387F" w:rsidRPr="00EF1CF9" w:rsidTr="007E72F4">
        <w:tc>
          <w:tcPr>
            <w:tcW w:w="4253" w:type="dxa"/>
            <w:vMerge w:val="restart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  <w:gridSpan w:val="3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 xml:space="preserve">Уровень освоения программы </w:t>
            </w:r>
          </w:p>
        </w:tc>
      </w:tr>
      <w:tr w:rsidR="00EF387F" w:rsidRPr="00EF1CF9" w:rsidTr="007E72F4">
        <w:tc>
          <w:tcPr>
            <w:tcW w:w="4253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843" w:type="dxa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EF387F" w:rsidRPr="00EF1CF9" w:rsidTr="007E72F4">
        <w:tc>
          <w:tcPr>
            <w:tcW w:w="4253" w:type="dxa"/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1843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34%</w:t>
            </w:r>
          </w:p>
        </w:tc>
        <w:tc>
          <w:tcPr>
            <w:tcW w:w="1701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  <w:tr w:rsidR="00EF387F" w:rsidRPr="00EF1CF9" w:rsidTr="007E72F4">
        <w:tc>
          <w:tcPr>
            <w:tcW w:w="4253" w:type="dxa"/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55%</w:t>
            </w:r>
          </w:p>
        </w:tc>
        <w:tc>
          <w:tcPr>
            <w:tcW w:w="1843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1701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  <w:tr w:rsidR="00EF387F" w:rsidRPr="00EF1CF9" w:rsidTr="007E72F4">
        <w:tc>
          <w:tcPr>
            <w:tcW w:w="4253" w:type="dxa"/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984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49%</w:t>
            </w:r>
          </w:p>
        </w:tc>
        <w:tc>
          <w:tcPr>
            <w:tcW w:w="1843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701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  <w:tr w:rsidR="00EF387F" w:rsidRPr="00EF1CF9" w:rsidTr="007E72F4">
        <w:tc>
          <w:tcPr>
            <w:tcW w:w="4253" w:type="dxa"/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984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  <w:tc>
          <w:tcPr>
            <w:tcW w:w="1843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36%</w:t>
            </w:r>
          </w:p>
        </w:tc>
        <w:tc>
          <w:tcPr>
            <w:tcW w:w="1701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  <w:tr w:rsidR="00EF387F" w:rsidRPr="00EF1CF9" w:rsidTr="007E72F4">
        <w:tc>
          <w:tcPr>
            <w:tcW w:w="4253" w:type="dxa"/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984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59%</w:t>
            </w:r>
          </w:p>
        </w:tc>
        <w:tc>
          <w:tcPr>
            <w:tcW w:w="1843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1701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387F" w:rsidRPr="00EF1CF9" w:rsidTr="007E72F4">
        <w:tc>
          <w:tcPr>
            <w:tcW w:w="4253" w:type="dxa"/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«Родной край»</w:t>
            </w:r>
          </w:p>
        </w:tc>
        <w:tc>
          <w:tcPr>
            <w:tcW w:w="1984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53%</w:t>
            </w:r>
          </w:p>
        </w:tc>
        <w:tc>
          <w:tcPr>
            <w:tcW w:w="1843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1701" w:type="dxa"/>
            <w:vAlign w:val="center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</w:tbl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Анализ результатов мониторинга показал, что программа усвоена детьми на достаточном уровне. Наилучшие показатели по образовательным областям «Социально-коммуникативное развитие», «Художественно-эстетическое развитие», несколько ниже – «Физическое развитие», «Познавательное развитие». Заключает рейтинговый порядок образовательная область «Речевое развитие» и раздел «Родной край».</w:t>
      </w:r>
      <w:r w:rsidRPr="00EF1CF9">
        <w:rPr>
          <w:rFonts w:ascii="Times New Roman" w:hAnsi="Times New Roman"/>
          <w:sz w:val="24"/>
          <w:szCs w:val="24"/>
        </w:rPr>
        <w:t xml:space="preserve"> </w:t>
      </w:r>
      <w:r w:rsidRPr="00EF1C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CF9">
        <w:rPr>
          <w:rFonts w:ascii="Times New Roman" w:hAnsi="Times New Roman"/>
          <w:sz w:val="28"/>
          <w:szCs w:val="28"/>
        </w:rPr>
        <w:t xml:space="preserve">Несмотря на особое внимание в этом году к речевому развитию детей (одна из годовых задач, по которым работало </w:t>
      </w:r>
      <w:r w:rsidR="001917BC">
        <w:rPr>
          <w:rFonts w:ascii="Times New Roman" w:hAnsi="Times New Roman"/>
          <w:sz w:val="28"/>
          <w:szCs w:val="28"/>
        </w:rPr>
        <w:t>Ч</w:t>
      </w:r>
      <w:r w:rsidRPr="00EF1CF9">
        <w:rPr>
          <w:rFonts w:ascii="Times New Roman" w:hAnsi="Times New Roman"/>
          <w:sz w:val="28"/>
          <w:szCs w:val="28"/>
        </w:rPr>
        <w:t>ДОУ была по речевому развитию), уровень развития речи дошкольников по прежнему невысок.</w:t>
      </w:r>
      <w:proofErr w:type="gramEnd"/>
      <w:r w:rsidRPr="00EF1CF9">
        <w:rPr>
          <w:rFonts w:ascii="Times New Roman" w:hAnsi="Times New Roman"/>
          <w:sz w:val="28"/>
          <w:szCs w:val="28"/>
        </w:rPr>
        <w:t xml:space="preserve"> Наибольшие проблемы выявлены с развитием связной речи воспитанников.</w:t>
      </w:r>
    </w:p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F387F" w:rsidRPr="00EF1CF9" w:rsidRDefault="00EF387F" w:rsidP="00EF3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F1CF9">
        <w:rPr>
          <w:rFonts w:ascii="Times New Roman" w:hAnsi="Times New Roman"/>
          <w:sz w:val="28"/>
          <w:szCs w:val="28"/>
          <w:u w:val="single"/>
        </w:rPr>
        <w:t xml:space="preserve">Состояние физкультурно-оздоровительной работы в </w:t>
      </w:r>
      <w:r w:rsidR="001917BC">
        <w:rPr>
          <w:rFonts w:ascii="Times New Roman" w:hAnsi="Times New Roman"/>
          <w:sz w:val="28"/>
          <w:szCs w:val="28"/>
          <w:u w:val="single"/>
        </w:rPr>
        <w:t>Ч</w:t>
      </w:r>
      <w:r w:rsidRPr="00EF1CF9">
        <w:rPr>
          <w:rFonts w:ascii="Times New Roman" w:hAnsi="Times New Roman"/>
          <w:sz w:val="28"/>
          <w:szCs w:val="28"/>
          <w:u w:val="single"/>
        </w:rPr>
        <w:t>ДОУ</w:t>
      </w:r>
    </w:p>
    <w:p w:rsidR="00EF387F" w:rsidRPr="00EF1CF9" w:rsidRDefault="00EF387F" w:rsidP="00EF387F">
      <w:pPr>
        <w:shd w:val="clear" w:color="auto" w:fill="FFFFFF"/>
        <w:tabs>
          <w:tab w:val="left" w:pos="3960"/>
          <w:tab w:val="left" w:pos="43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С целью оздоровления и приобщения дошкольников к здоровому образу жизни</w:t>
      </w:r>
      <w:r w:rsidR="002E2976">
        <w:rPr>
          <w:rFonts w:ascii="Times New Roman" w:hAnsi="Times New Roman"/>
          <w:sz w:val="28"/>
          <w:szCs w:val="28"/>
        </w:rPr>
        <w:t xml:space="preserve"> в 2019-2020</w:t>
      </w:r>
      <w:r w:rsidRPr="00EF1CF9">
        <w:rPr>
          <w:rFonts w:ascii="Times New Roman" w:hAnsi="Times New Roman"/>
          <w:sz w:val="28"/>
          <w:szCs w:val="28"/>
        </w:rPr>
        <w:t xml:space="preserve"> учебном году в ДОУ проводился ряд мероприятий: </w:t>
      </w:r>
    </w:p>
    <w:p w:rsidR="00EF387F" w:rsidRPr="00EF1CF9" w:rsidRDefault="00EF387F" w:rsidP="00EF387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z w:val="28"/>
          <w:szCs w:val="28"/>
        </w:rPr>
        <w:t xml:space="preserve">закаливание; </w:t>
      </w:r>
    </w:p>
    <w:p w:rsidR="00EF387F" w:rsidRPr="00EF1CF9" w:rsidRDefault="00EF387F" w:rsidP="00EF387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pacing w:val="-1"/>
          <w:sz w:val="28"/>
          <w:szCs w:val="28"/>
        </w:rPr>
        <w:t>физкультурные занятия;</w:t>
      </w:r>
    </w:p>
    <w:p w:rsidR="00EF387F" w:rsidRPr="00EF1CF9" w:rsidRDefault="00EF387F" w:rsidP="00EF387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z w:val="28"/>
          <w:szCs w:val="28"/>
        </w:rPr>
        <w:t>утренняя гимнастика;</w:t>
      </w:r>
    </w:p>
    <w:p w:rsidR="00EF387F" w:rsidRPr="00EF1CF9" w:rsidRDefault="00EF387F" w:rsidP="00EF387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pacing w:val="-1"/>
          <w:sz w:val="28"/>
          <w:szCs w:val="28"/>
        </w:rPr>
        <w:t>физкультурные минутки;</w:t>
      </w:r>
    </w:p>
    <w:p w:rsidR="00EF387F" w:rsidRPr="00EF1CF9" w:rsidRDefault="00EF387F" w:rsidP="00EF387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pacing w:val="-1"/>
          <w:sz w:val="28"/>
          <w:szCs w:val="28"/>
        </w:rPr>
        <w:t>игровая побудка после дневного сна;</w:t>
      </w:r>
    </w:p>
    <w:p w:rsidR="00EF387F" w:rsidRPr="00EF1CF9" w:rsidRDefault="00EF387F" w:rsidP="00EF387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pacing w:val="-1"/>
          <w:sz w:val="28"/>
          <w:szCs w:val="28"/>
        </w:rPr>
        <w:t>двигательная разминка во время перерыва между занятиями;</w:t>
      </w:r>
    </w:p>
    <w:p w:rsidR="00EF387F" w:rsidRPr="00EF1CF9" w:rsidRDefault="00EF387F" w:rsidP="00EF387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pacing w:val="-1"/>
          <w:sz w:val="28"/>
          <w:szCs w:val="28"/>
        </w:rPr>
        <w:t>подвижные игры и физические упражнения с усложнением содержания;</w:t>
      </w:r>
    </w:p>
    <w:p w:rsidR="00EF387F" w:rsidRPr="00EF1CF9" w:rsidRDefault="00EF387F" w:rsidP="00EF387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pacing w:val="-1"/>
          <w:sz w:val="28"/>
          <w:szCs w:val="28"/>
        </w:rPr>
        <w:t>индивидуальная работа по развитию движений на прогулке;</w:t>
      </w:r>
    </w:p>
    <w:p w:rsidR="00EF387F" w:rsidRPr="00EF1CF9" w:rsidRDefault="00EF387F" w:rsidP="00EF387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z w:val="28"/>
          <w:szCs w:val="28"/>
        </w:rPr>
        <w:lastRenderedPageBreak/>
        <w:t>самостоятельная деятельность в спортивных центрах в группах;</w:t>
      </w:r>
    </w:p>
    <w:p w:rsidR="00EF387F" w:rsidRPr="00EF1CF9" w:rsidRDefault="00EF387F" w:rsidP="00EF387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дни здоровья;</w:t>
      </w:r>
    </w:p>
    <w:p w:rsidR="00EF387F" w:rsidRPr="00EF1CF9" w:rsidRDefault="00EF387F" w:rsidP="00EF387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спортивные эстафеты и соревнования для старших дошкольников;</w:t>
      </w:r>
    </w:p>
    <w:p w:rsidR="00EF387F" w:rsidRPr="00EF1CF9" w:rsidRDefault="00EF387F" w:rsidP="00EF387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традиционный спортивный праздник  «Папа, мама, я – спортивная семья».</w:t>
      </w:r>
    </w:p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С целью получения информации, необходимой для принятия обоснованных управленческих решений по совершенствованию работы, направленной на  сохранение и укрепление здоровья воспитанников в ДОУ проводятся мониторинги: </w:t>
      </w:r>
    </w:p>
    <w:p w:rsidR="00EF387F" w:rsidRPr="00EF1CF9" w:rsidRDefault="00EF387F" w:rsidP="00EF387F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заболеваемости воспитанников; </w:t>
      </w:r>
    </w:p>
    <w:p w:rsidR="00EF387F" w:rsidRPr="00EF1CF9" w:rsidRDefault="00EF387F" w:rsidP="00EF387F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физического развития воспитанников;</w:t>
      </w:r>
    </w:p>
    <w:p w:rsidR="00EF387F" w:rsidRPr="00EF1CF9" w:rsidRDefault="00EF387F" w:rsidP="00EF387F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мониторинг результативности летней оздоровительной работы.</w:t>
      </w:r>
    </w:p>
    <w:p w:rsidR="00EF387F" w:rsidRPr="00EF1CF9" w:rsidRDefault="00EF387F" w:rsidP="00EF387F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EF387F" w:rsidRPr="00EF1CF9" w:rsidRDefault="00EF387F" w:rsidP="00EF3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Результаты мониторинга заболеваемости детей в ДОУ: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3260"/>
      </w:tblGrid>
      <w:tr w:rsidR="00EF387F" w:rsidRPr="00EF1CF9" w:rsidTr="007E72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F1CF9">
              <w:rPr>
                <w:rFonts w:ascii="Times New Roman" w:hAnsi="Times New Roman"/>
                <w:sz w:val="28"/>
                <w:szCs w:val="28"/>
                <w:lang w:eastAsia="ar-SA"/>
              </w:rPr>
              <w:t>Пропущено одним ребенком дней по болезни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F1CF9">
              <w:rPr>
                <w:rFonts w:ascii="Times New Roman" w:hAnsi="Times New Roman"/>
                <w:sz w:val="28"/>
                <w:szCs w:val="28"/>
                <w:lang w:eastAsia="ar-SA"/>
              </w:rPr>
              <w:t>6,9 дней</w:t>
            </w:r>
          </w:p>
        </w:tc>
      </w:tr>
      <w:tr w:rsidR="00EF387F" w:rsidRPr="00EF1CF9" w:rsidTr="007E72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F1CF9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детей с хроническими заболеваниями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2E2976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45 детей (15</w:t>
            </w:r>
            <w:r w:rsidR="00EF387F" w:rsidRPr="00EF1CF9">
              <w:rPr>
                <w:rFonts w:ascii="Times New Roman" w:hAnsi="Times New Roman"/>
                <w:sz w:val="28"/>
                <w:szCs w:val="28"/>
                <w:lang w:eastAsia="ar-SA"/>
              </w:rPr>
              <w:t>,9%)</w:t>
            </w:r>
          </w:p>
        </w:tc>
      </w:tr>
      <w:tr w:rsidR="00EF387F" w:rsidRPr="00EF1CF9" w:rsidTr="007E72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F1CF9">
              <w:rPr>
                <w:rFonts w:ascii="Times New Roman" w:hAnsi="Times New Roman"/>
                <w:sz w:val="28"/>
                <w:szCs w:val="28"/>
                <w:lang w:eastAsia="ar-SA"/>
              </w:rPr>
              <w:t>Несчастные случаи и травмы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F1CF9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EF387F" w:rsidRPr="00EF1CF9" w:rsidTr="007E72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F1CF9">
              <w:rPr>
                <w:rFonts w:ascii="Times New Roman" w:hAnsi="Times New Roman"/>
                <w:sz w:val="28"/>
                <w:szCs w:val="28"/>
                <w:lang w:eastAsia="ar-SA"/>
              </w:rPr>
              <w:t>Другие заболевания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F1CF9">
              <w:rPr>
                <w:rFonts w:ascii="Times New Roman" w:hAnsi="Times New Roman"/>
                <w:sz w:val="28"/>
                <w:szCs w:val="28"/>
                <w:lang w:eastAsia="ar-SA"/>
              </w:rPr>
              <w:t>6 детей (2%)</w:t>
            </w:r>
          </w:p>
        </w:tc>
      </w:tr>
      <w:tr w:rsidR="00EF387F" w:rsidRPr="00EF1CF9" w:rsidTr="007E72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F1CF9">
              <w:rPr>
                <w:rFonts w:ascii="Times New Roman" w:hAnsi="Times New Roman"/>
                <w:sz w:val="28"/>
                <w:szCs w:val="28"/>
                <w:lang w:eastAsia="ar-SA"/>
              </w:rPr>
              <w:t>Дети-инвалиды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1917BC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EF387F" w:rsidRPr="00EF1CF9" w:rsidTr="007E72F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F1CF9">
              <w:rPr>
                <w:rFonts w:ascii="Times New Roman" w:hAnsi="Times New Roman"/>
                <w:sz w:val="28"/>
                <w:szCs w:val="28"/>
                <w:lang w:eastAsia="ar-SA"/>
              </w:rPr>
              <w:t>Дети, обследованные на ПМПК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F" w:rsidRPr="00EF1CF9" w:rsidRDefault="001917BC" w:rsidP="007E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EF387F" w:rsidRPr="00EF1CF9" w:rsidRDefault="00EF387F" w:rsidP="00EF387F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z w:val="28"/>
          <w:szCs w:val="28"/>
        </w:rPr>
        <w:t xml:space="preserve">Анализ заболеваемости детей в </w:t>
      </w:r>
      <w:r w:rsidR="001917BC">
        <w:rPr>
          <w:rFonts w:ascii="Times New Roman" w:hAnsi="Times New Roman"/>
          <w:color w:val="000000"/>
          <w:sz w:val="28"/>
          <w:szCs w:val="28"/>
        </w:rPr>
        <w:t>Ч</w:t>
      </w:r>
      <w:r w:rsidRPr="00EF1CF9">
        <w:rPr>
          <w:rFonts w:ascii="Times New Roman" w:hAnsi="Times New Roman"/>
          <w:color w:val="000000"/>
          <w:sz w:val="28"/>
          <w:szCs w:val="28"/>
        </w:rPr>
        <w:t xml:space="preserve">ДОУ показал, что основное место в структуре общей заболеваемости традиционно занимают простудные заболевания. </w:t>
      </w:r>
    </w:p>
    <w:p w:rsidR="00EF387F" w:rsidRPr="00EF1CF9" w:rsidRDefault="00EF387F" w:rsidP="00EF387F">
      <w:pPr>
        <w:pStyle w:val="justifyfull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EF1CF9">
        <w:rPr>
          <w:sz w:val="28"/>
          <w:szCs w:val="28"/>
        </w:rPr>
        <w:t xml:space="preserve">С целью определения уровня физической подготовленности воспитанников в </w:t>
      </w:r>
      <w:r w:rsidR="001917BC">
        <w:rPr>
          <w:sz w:val="28"/>
          <w:szCs w:val="28"/>
        </w:rPr>
        <w:t>Ч</w:t>
      </w:r>
      <w:r w:rsidRPr="00EF1CF9">
        <w:rPr>
          <w:sz w:val="28"/>
          <w:szCs w:val="28"/>
        </w:rPr>
        <w:t xml:space="preserve">ДОУ был проведён мониторинг физического развития дошкольников. </w:t>
      </w:r>
    </w:p>
    <w:p w:rsidR="00EF387F" w:rsidRPr="00EF1CF9" w:rsidRDefault="00EF387F" w:rsidP="00EF387F">
      <w:pPr>
        <w:pStyle w:val="justifyfull"/>
        <w:spacing w:before="0" w:beforeAutospacing="0" w:after="0" w:afterAutospacing="0"/>
        <w:jc w:val="center"/>
        <w:rPr>
          <w:i/>
          <w:sz w:val="8"/>
          <w:szCs w:val="8"/>
        </w:rPr>
      </w:pPr>
    </w:p>
    <w:p w:rsidR="00EF387F" w:rsidRPr="00EF1CF9" w:rsidRDefault="00EF387F" w:rsidP="00EF387F">
      <w:pPr>
        <w:pStyle w:val="justifyfull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F387F" w:rsidRPr="00EF1CF9" w:rsidRDefault="00EF387F" w:rsidP="00EF387F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EF387F" w:rsidRPr="00EF1CF9" w:rsidRDefault="00EF387F" w:rsidP="00EF387F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Из полученных результатов мониторинга видно снижение показателей: детей с высоким уровнем развития на 2% меньше по сравнению с прошлым годом. Из этого следует, что необходимо обеспечивать оптимальную двигательную активность детей, развивать ловкость, гибкость.  </w:t>
      </w:r>
    </w:p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длительный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EF387F" w:rsidRPr="00EF1CF9" w:rsidRDefault="00EF387F" w:rsidP="00EF3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  <w:u w:val="single"/>
        </w:rPr>
        <w:t>Выводы:</w:t>
      </w:r>
      <w:r w:rsidRPr="00EF1CF9">
        <w:rPr>
          <w:rFonts w:ascii="Times New Roman" w:hAnsi="Times New Roman"/>
          <w:sz w:val="28"/>
          <w:szCs w:val="28"/>
        </w:rPr>
        <w:t xml:space="preserve"> </w:t>
      </w:r>
    </w:p>
    <w:p w:rsidR="00EF387F" w:rsidRPr="00EF1CF9" w:rsidRDefault="00EF387F" w:rsidP="00EF3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Итоговые результаты указывают на достаточно высокий показатель работы нашего коллектива за прошедший учебный год. Это свидетельствует о творческом отношении к работе всего коллектива, положительной организации работы с родителями и другими организациями. Тем не менее, существует необходимость продолжать совершенствовать работу по всем направлениям, углубить работу по речевому и физическому развитию. </w:t>
      </w:r>
    </w:p>
    <w:p w:rsidR="00EF387F" w:rsidRPr="00EF1CF9" w:rsidRDefault="00EF387F" w:rsidP="00EF3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Анализ состояния физкультурно-оздоровительной работы указывает на необходимость корректировки Плана оздоровления воспитанников, введения в воспитательный процесс развивающих технологий по физической культуре и оздоровлению дошкольников, усиление контроля за физкультурно-оздоровительной работой со стороны администрации и медицинской сестры.</w:t>
      </w:r>
    </w:p>
    <w:p w:rsidR="00EF387F" w:rsidRPr="00EF1CF9" w:rsidRDefault="00EF387F" w:rsidP="00EF387F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87F" w:rsidRPr="00EF1CF9" w:rsidRDefault="00EF387F" w:rsidP="00EF387F">
      <w:pPr>
        <w:tabs>
          <w:tab w:val="left" w:pos="10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                     4</w:t>
      </w:r>
      <w:r w:rsidRPr="00EF1CF9">
        <w:rPr>
          <w:rFonts w:ascii="Times New Roman" w:hAnsi="Times New Roman"/>
          <w:sz w:val="28"/>
          <w:szCs w:val="28"/>
          <w:u w:val="single"/>
        </w:rPr>
        <w:t>. Оценка организации учебного процесса</w:t>
      </w:r>
    </w:p>
    <w:p w:rsidR="00EF387F" w:rsidRPr="00EF1CF9" w:rsidRDefault="00EF387F" w:rsidP="00EF387F">
      <w:pPr>
        <w:tabs>
          <w:tab w:val="left" w:pos="1044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F387F" w:rsidRPr="00EF1CF9" w:rsidRDefault="00EF387F" w:rsidP="00EF387F">
      <w:pPr>
        <w:tabs>
          <w:tab w:val="left" w:pos="10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Учебный процесс в </w:t>
      </w:r>
      <w:r w:rsidR="00651B8C">
        <w:rPr>
          <w:rFonts w:ascii="Times New Roman" w:hAnsi="Times New Roman"/>
          <w:sz w:val="28"/>
          <w:szCs w:val="28"/>
        </w:rPr>
        <w:t>Ч</w:t>
      </w:r>
      <w:r w:rsidRPr="00EF1CF9">
        <w:rPr>
          <w:rFonts w:ascii="Times New Roman" w:hAnsi="Times New Roman"/>
          <w:sz w:val="28"/>
          <w:szCs w:val="28"/>
        </w:rPr>
        <w:t xml:space="preserve">ДОУ организован в соответствии с основной образовательной программой, с учетом возрастных особенностей детей, по режиму дня для дошкольников (теплый, холодный период). Образовательная </w:t>
      </w:r>
    </w:p>
    <w:p w:rsidR="00EF387F" w:rsidRPr="00EF1CF9" w:rsidRDefault="00EF387F" w:rsidP="00EF387F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CF9">
        <w:rPr>
          <w:rFonts w:ascii="Times New Roman" w:hAnsi="Times New Roman"/>
          <w:sz w:val="28"/>
          <w:szCs w:val="28"/>
        </w:rPr>
        <w:t>деятельность осуществляется в различных видах: коммуникативной, познавательно-исследовательской, продуктивной, игровой, трудовой, музыкальной, художественной, двигательной.</w:t>
      </w:r>
      <w:proofErr w:type="gramEnd"/>
      <w:r w:rsidRPr="00EF1CF9">
        <w:rPr>
          <w:rFonts w:ascii="Times New Roman" w:hAnsi="Times New Roman"/>
          <w:sz w:val="28"/>
          <w:szCs w:val="28"/>
        </w:rPr>
        <w:t xml:space="preserve"> 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Учебный план составлен в соответствии с «Санитарно эпидемиологическими требованиями к устройству, содержанию и организации режима работы дошкольных образовательных организаций» (</w:t>
      </w:r>
      <w:proofErr w:type="spellStart"/>
      <w:r w:rsidRPr="00EF1CF9">
        <w:rPr>
          <w:rFonts w:ascii="Times New Roman" w:hAnsi="Times New Roman"/>
          <w:sz w:val="28"/>
          <w:szCs w:val="28"/>
        </w:rPr>
        <w:t>СанПиН</w:t>
      </w:r>
      <w:proofErr w:type="spellEnd"/>
      <w:r w:rsidRPr="00EF1CF9">
        <w:rPr>
          <w:rFonts w:ascii="Times New Roman" w:hAnsi="Times New Roman"/>
          <w:sz w:val="28"/>
          <w:szCs w:val="28"/>
        </w:rPr>
        <w:t xml:space="preserve"> 2.4.1.3049-13).</w:t>
      </w:r>
    </w:p>
    <w:p w:rsidR="00EF387F" w:rsidRPr="00EF1CF9" w:rsidRDefault="00EF387F" w:rsidP="00EF387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Особое внимание обращалось на развитие индивидуальных способностей детей. С целью предоставления возможности реализовать свой потенциал воспитанникам в нашем детском са</w:t>
      </w:r>
      <w:r w:rsidR="002E2976">
        <w:rPr>
          <w:rFonts w:ascii="Times New Roman" w:hAnsi="Times New Roman"/>
          <w:sz w:val="28"/>
          <w:szCs w:val="28"/>
        </w:rPr>
        <w:t>ду в 2019/20</w:t>
      </w:r>
      <w:r w:rsidRPr="00EF1CF9">
        <w:rPr>
          <w:rFonts w:ascii="Times New Roman" w:hAnsi="Times New Roman"/>
          <w:sz w:val="28"/>
          <w:szCs w:val="28"/>
        </w:rPr>
        <w:t xml:space="preserve"> учебном году были проведёны следующие мероприятия с детьми:</w:t>
      </w:r>
    </w:p>
    <w:p w:rsidR="00EF387F" w:rsidRPr="00EF1CF9" w:rsidRDefault="00EF387F" w:rsidP="00EF387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Ежемесячно проводились «Дни здоровья». Это содействовало повышению интереса и потребности к занятиям физической культурой и спортом у детей, демонстрации и пропаганде различных форм спортивной активности и здорового образа жизни. </w:t>
      </w:r>
    </w:p>
    <w:p w:rsidR="00EF387F" w:rsidRPr="00EF1CF9" w:rsidRDefault="00EF387F" w:rsidP="00EF387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В целях активизации работы по физическому развитию детей, воспитания у них интереса к занятиям физической культурой и спортом, формирования положительных нравственно-волевых качеств была проведена  малая спортивная олимпиада "Малышок". </w:t>
      </w:r>
    </w:p>
    <w:p w:rsidR="00EF387F" w:rsidRPr="00EF1CF9" w:rsidRDefault="00EF387F" w:rsidP="00EF387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Творческий конкурс новогодних поделок среди семей воспитанников «Новогодние фантазии». </w:t>
      </w:r>
    </w:p>
    <w:p w:rsidR="00EF387F" w:rsidRPr="00EF1CF9" w:rsidRDefault="00EF387F" w:rsidP="00EF387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Интеллектуально-познавательная викторина «В мире интересного» для детей старшего дошкольного возраста.</w:t>
      </w:r>
    </w:p>
    <w:p w:rsidR="00EF387F" w:rsidRPr="00EF1CF9" w:rsidRDefault="00EF387F" w:rsidP="00EF387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Конкурс танцевального творчества  «Весёлый каблучок». </w:t>
      </w:r>
    </w:p>
    <w:p w:rsidR="00EF387F" w:rsidRPr="00EF1CF9" w:rsidRDefault="00EF387F" w:rsidP="00EF387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Спортивный праздник «Папа, мама, я – спортивная семья».</w:t>
      </w:r>
    </w:p>
    <w:p w:rsidR="00EF387F" w:rsidRPr="00EF1CF9" w:rsidRDefault="00EF387F" w:rsidP="00EF387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Конкурс художественного творчества «Любимые </w:t>
      </w:r>
      <w:proofErr w:type="spellStart"/>
      <w:r w:rsidRPr="00EF1CF9">
        <w:rPr>
          <w:rFonts w:ascii="Times New Roman" w:hAnsi="Times New Roman"/>
          <w:sz w:val="28"/>
          <w:szCs w:val="28"/>
        </w:rPr>
        <w:t>мультяшки</w:t>
      </w:r>
      <w:proofErr w:type="spellEnd"/>
      <w:r w:rsidRPr="00EF1CF9">
        <w:rPr>
          <w:rFonts w:ascii="Times New Roman" w:hAnsi="Times New Roman"/>
          <w:sz w:val="28"/>
          <w:szCs w:val="28"/>
        </w:rPr>
        <w:t xml:space="preserve">» /очная форма проведения/ </w:t>
      </w:r>
      <w:proofErr w:type="gramStart"/>
      <w:r w:rsidRPr="00EF1CF9">
        <w:rPr>
          <w:rFonts w:ascii="Times New Roman" w:hAnsi="Times New Roman"/>
          <w:sz w:val="28"/>
          <w:szCs w:val="28"/>
        </w:rPr>
        <w:t>показал</w:t>
      </w:r>
      <w:proofErr w:type="gramEnd"/>
      <w:r w:rsidRPr="00EF1CF9">
        <w:rPr>
          <w:rFonts w:ascii="Times New Roman" w:hAnsi="Times New Roman"/>
          <w:sz w:val="28"/>
          <w:szCs w:val="28"/>
        </w:rPr>
        <w:t xml:space="preserve">  какими художественными умениями обладают воспитанники </w:t>
      </w:r>
      <w:r w:rsidR="00651B8C">
        <w:rPr>
          <w:rFonts w:ascii="Times New Roman" w:hAnsi="Times New Roman"/>
          <w:sz w:val="28"/>
          <w:szCs w:val="28"/>
        </w:rPr>
        <w:t>Ч</w:t>
      </w:r>
      <w:r w:rsidRPr="00EF1CF9">
        <w:rPr>
          <w:rFonts w:ascii="Times New Roman" w:hAnsi="Times New Roman"/>
          <w:sz w:val="28"/>
          <w:szCs w:val="28"/>
        </w:rPr>
        <w:t>ДОУ.</w:t>
      </w:r>
    </w:p>
    <w:p w:rsidR="00EF387F" w:rsidRPr="00EF1CF9" w:rsidRDefault="00EF387F" w:rsidP="00EF387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Ко  Дню Космонавтики в группах старшего дошкольного возраста прошла презентация проектов «Ждут нас быстрые ракеты». Участниками стали родители, дети, педагоги.</w:t>
      </w:r>
    </w:p>
    <w:p w:rsidR="00EF387F" w:rsidRPr="00EF1CF9" w:rsidRDefault="00EF387F" w:rsidP="00EF387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В рамках празднования международного Дня семьи состоялось музыкально-развлекательное шоу «Наш выход».</w:t>
      </w:r>
    </w:p>
    <w:p w:rsidR="00EF387F" w:rsidRPr="00EF1CF9" w:rsidRDefault="00EF387F" w:rsidP="00EF387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В течение всего учебного года в ДОУ функционировала выставка детских работ, которая систематически обновлялась. </w:t>
      </w:r>
    </w:p>
    <w:p w:rsidR="00EF387F" w:rsidRPr="00EF1CF9" w:rsidRDefault="00EF387F" w:rsidP="00EF387F">
      <w:pPr>
        <w:tabs>
          <w:tab w:val="left" w:pos="9000"/>
          <w:tab w:val="left" w:pos="9180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  <w:u w:val="single"/>
        </w:rPr>
        <w:lastRenderedPageBreak/>
        <w:t>Вывод:</w:t>
      </w:r>
      <w:r w:rsidRPr="00EF1CF9">
        <w:rPr>
          <w:rFonts w:ascii="Times New Roman" w:hAnsi="Times New Roman"/>
          <w:sz w:val="28"/>
          <w:szCs w:val="28"/>
        </w:rPr>
        <w:t xml:space="preserve"> учебный процесс в ДОУ организован в соответствии с требованиями, предъявляемыми законодательством к дошкольному образованию и обеспечивает предоставление равных возможностей для полноценного развития каждого ребёнка.</w:t>
      </w:r>
    </w:p>
    <w:p w:rsidR="00EF387F" w:rsidRPr="00EF1CF9" w:rsidRDefault="00EF387F" w:rsidP="00EF3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87F" w:rsidRPr="00EF1CF9" w:rsidRDefault="00EF387F" w:rsidP="00EF38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F387F" w:rsidRPr="00EF1CF9" w:rsidRDefault="00651B8C" w:rsidP="00EF387F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5</w:t>
      </w:r>
      <w:r w:rsidR="00EF387F" w:rsidRPr="00EF1CF9">
        <w:rPr>
          <w:rFonts w:ascii="Times New Roman" w:hAnsi="Times New Roman"/>
          <w:sz w:val="28"/>
          <w:u w:val="single"/>
        </w:rPr>
        <w:t>. Оценка качества кадрового обеспечения.</w:t>
      </w:r>
    </w:p>
    <w:p w:rsidR="00EF387F" w:rsidRPr="00EF1CF9" w:rsidRDefault="00EF387F" w:rsidP="00EF387F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Педаго</w:t>
      </w:r>
      <w:r w:rsidR="00651B8C">
        <w:rPr>
          <w:rFonts w:ascii="Times New Roman" w:hAnsi="Times New Roman"/>
          <w:sz w:val="28"/>
          <w:szCs w:val="28"/>
        </w:rPr>
        <w:t>гический коллектив состоит из 6</w:t>
      </w:r>
      <w:r w:rsidRPr="00EF1CF9">
        <w:rPr>
          <w:rFonts w:ascii="Times New Roman" w:hAnsi="Times New Roman"/>
          <w:sz w:val="28"/>
          <w:szCs w:val="28"/>
        </w:rPr>
        <w:t xml:space="preserve"> педагогов, среди них:</w:t>
      </w:r>
    </w:p>
    <w:p w:rsidR="00EF387F" w:rsidRPr="00EF1CF9" w:rsidRDefault="00EF387F" w:rsidP="00651B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sym w:font="Symbol" w:char="00B7"/>
      </w:r>
      <w:r w:rsidR="00651B8C">
        <w:rPr>
          <w:rFonts w:ascii="Times New Roman" w:hAnsi="Times New Roman"/>
          <w:sz w:val="28"/>
          <w:szCs w:val="28"/>
        </w:rPr>
        <w:t xml:space="preserve"> воспитатели – 5</w:t>
      </w:r>
      <w:r w:rsidRPr="00EF1CF9">
        <w:rPr>
          <w:rFonts w:ascii="Times New Roman" w:hAnsi="Times New Roman"/>
          <w:sz w:val="28"/>
          <w:szCs w:val="28"/>
        </w:rPr>
        <w:t>;</w:t>
      </w:r>
    </w:p>
    <w:p w:rsidR="00EF387F" w:rsidRPr="00EF1CF9" w:rsidRDefault="00EF387F" w:rsidP="00EF3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sym w:font="Symbol" w:char="00B7"/>
      </w:r>
      <w:r w:rsidR="00651B8C">
        <w:rPr>
          <w:rFonts w:ascii="Times New Roman" w:hAnsi="Times New Roman"/>
          <w:sz w:val="28"/>
          <w:szCs w:val="28"/>
        </w:rPr>
        <w:t>музыкальный руководитель  – 1</w:t>
      </w:r>
      <w:r w:rsidRPr="00EF1CF9">
        <w:rPr>
          <w:rFonts w:ascii="Times New Roman" w:hAnsi="Times New Roman"/>
          <w:sz w:val="28"/>
          <w:szCs w:val="28"/>
        </w:rPr>
        <w:t>;</w:t>
      </w:r>
    </w:p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На сегодняшний день в ДОУ работает профессиональный и образованный педагогический коллектив. Педагоги  уверены в себе, мотивированы на получение качественного результата, обладают адекватной оценкой деятельности.</w:t>
      </w:r>
      <w:r w:rsidRPr="00EF1CF9">
        <w:rPr>
          <w:rFonts w:ascii="Times New Roman" w:hAnsi="Times New Roman"/>
          <w:i/>
          <w:sz w:val="28"/>
          <w:szCs w:val="28"/>
        </w:rPr>
        <w:t xml:space="preserve"> </w:t>
      </w:r>
      <w:r w:rsidRPr="00EF1CF9">
        <w:rPr>
          <w:rFonts w:ascii="Times New Roman" w:hAnsi="Times New Roman"/>
          <w:sz w:val="28"/>
          <w:szCs w:val="28"/>
        </w:rPr>
        <w:t xml:space="preserve">Тем не менее, в следующем учебном году методической и психологической службе </w:t>
      </w:r>
      <w:r w:rsidR="00651B8C">
        <w:rPr>
          <w:rFonts w:ascii="Times New Roman" w:hAnsi="Times New Roman"/>
          <w:sz w:val="28"/>
          <w:szCs w:val="28"/>
        </w:rPr>
        <w:t>Ч</w:t>
      </w:r>
      <w:r w:rsidRPr="00EF1CF9">
        <w:rPr>
          <w:rFonts w:ascii="Times New Roman" w:hAnsi="Times New Roman"/>
          <w:sz w:val="28"/>
          <w:szCs w:val="28"/>
        </w:rPr>
        <w:t>ДОУ необходимо продолжить с педагогическим коллективом работу по профилактике профессионального выгорания.</w:t>
      </w:r>
    </w:p>
    <w:p w:rsidR="00EF387F" w:rsidRPr="00EF1CF9" w:rsidRDefault="00EF387F" w:rsidP="00EF387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1CF9">
        <w:rPr>
          <w:rFonts w:ascii="Times New Roman" w:hAnsi="Times New Roman"/>
          <w:sz w:val="28"/>
          <w:szCs w:val="28"/>
        </w:rPr>
        <w:t xml:space="preserve">7. </w:t>
      </w:r>
      <w:r w:rsidRPr="00EF1CF9">
        <w:rPr>
          <w:rFonts w:ascii="Times New Roman" w:hAnsi="Times New Roman"/>
          <w:sz w:val="28"/>
          <w:szCs w:val="28"/>
          <w:u w:val="single"/>
        </w:rPr>
        <w:t>Оценка качества учебно-методического обеспечения</w:t>
      </w:r>
    </w:p>
    <w:p w:rsidR="00EF387F" w:rsidRPr="00EF1CF9" w:rsidRDefault="00EF387F" w:rsidP="00EF387F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EF387F" w:rsidRPr="00EF1CF9" w:rsidRDefault="00EF387F" w:rsidP="00EF387F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lang w:eastAsia="ru-RU"/>
        </w:rPr>
        <w:t xml:space="preserve"> </w:t>
      </w:r>
      <w:r w:rsidRPr="00EF1CF9">
        <w:rPr>
          <w:rFonts w:ascii="Times New Roman" w:hAnsi="Times New Roman"/>
          <w:sz w:val="28"/>
          <w:szCs w:val="28"/>
          <w:lang w:eastAsia="ru-RU"/>
        </w:rPr>
        <w:t>Методическое обеспечение соответствует основной и адаптированной  образовательным программам дошкольного образования</w:t>
      </w:r>
      <w:r w:rsidR="00651B8C">
        <w:rPr>
          <w:rFonts w:ascii="Times New Roman" w:hAnsi="Times New Roman"/>
          <w:sz w:val="28"/>
          <w:szCs w:val="28"/>
          <w:lang w:eastAsia="ru-RU"/>
        </w:rPr>
        <w:t>. За 2018-2019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 учебный год значительно увеличилось количество методических и наглядных пособий, пополнена аудио- и видеотека.   На сайте </w:t>
      </w:r>
      <w:r w:rsidR="00651B8C">
        <w:rPr>
          <w:rFonts w:ascii="Times New Roman" w:hAnsi="Times New Roman"/>
          <w:sz w:val="28"/>
          <w:szCs w:val="28"/>
          <w:lang w:eastAsia="ru-RU"/>
        </w:rPr>
        <w:t>Ч</w:t>
      </w:r>
      <w:r w:rsidRPr="00EF1CF9">
        <w:rPr>
          <w:rFonts w:ascii="Times New Roman" w:hAnsi="Times New Roman"/>
          <w:sz w:val="28"/>
          <w:szCs w:val="28"/>
          <w:lang w:eastAsia="ru-RU"/>
        </w:rPr>
        <w:t>ДОУ имеются порталы информационных образовательных ресурсов.</w:t>
      </w:r>
    </w:p>
    <w:p w:rsidR="00EF387F" w:rsidRPr="00EF1CF9" w:rsidRDefault="00EF387F" w:rsidP="00EF387F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bCs/>
          <w:sz w:val="28"/>
          <w:szCs w:val="28"/>
        </w:rPr>
        <w:t xml:space="preserve">Приобретены методическая литература, дидактические и развивающие игры, картинный материал в соответствии с ФГОС </w:t>
      </w:r>
      <w:proofErr w:type="gramStart"/>
      <w:r w:rsidRPr="00EF1CF9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EF1CF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F1CF9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EF1CF9">
        <w:rPr>
          <w:rFonts w:ascii="Times New Roman" w:hAnsi="Times New Roman"/>
          <w:bCs/>
          <w:sz w:val="28"/>
          <w:szCs w:val="28"/>
        </w:rPr>
        <w:t xml:space="preserve"> методический кабинет на сумму </w:t>
      </w:r>
      <w:r w:rsidR="002E2976">
        <w:rPr>
          <w:rFonts w:ascii="Times New Roman" w:hAnsi="Times New Roman"/>
          <w:sz w:val="28"/>
          <w:szCs w:val="28"/>
        </w:rPr>
        <w:t>19 7</w:t>
      </w:r>
      <w:r w:rsidRPr="00EF1CF9">
        <w:rPr>
          <w:rFonts w:ascii="Times New Roman" w:hAnsi="Times New Roman"/>
          <w:sz w:val="28"/>
          <w:szCs w:val="28"/>
        </w:rPr>
        <w:t>60 рублей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 по следующим направлениям:</w:t>
      </w:r>
    </w:p>
    <w:p w:rsidR="00EF387F" w:rsidRPr="00EF1CF9" w:rsidRDefault="00EF387F" w:rsidP="00EF387F">
      <w:pPr>
        <w:pStyle w:val="ad"/>
        <w:numPr>
          <w:ilvl w:val="0"/>
          <w:numId w:val="15"/>
        </w:num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>физическое развитие;</w:t>
      </w:r>
    </w:p>
    <w:p w:rsidR="00EF387F" w:rsidRPr="00EF1CF9" w:rsidRDefault="00EF387F" w:rsidP="00EF387F">
      <w:pPr>
        <w:pStyle w:val="ad"/>
        <w:numPr>
          <w:ilvl w:val="0"/>
          <w:numId w:val="15"/>
        </w:num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>речевое развитие;</w:t>
      </w:r>
    </w:p>
    <w:p w:rsidR="00EF387F" w:rsidRPr="00EF1CF9" w:rsidRDefault="00EF387F" w:rsidP="00EF387F">
      <w:pPr>
        <w:pStyle w:val="ad"/>
        <w:numPr>
          <w:ilvl w:val="0"/>
          <w:numId w:val="15"/>
        </w:num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>коррекционная работа;</w:t>
      </w:r>
    </w:p>
    <w:p w:rsidR="00EF387F" w:rsidRPr="00EF1CF9" w:rsidRDefault="00EF387F" w:rsidP="00EF387F">
      <w:pPr>
        <w:pStyle w:val="ad"/>
        <w:numPr>
          <w:ilvl w:val="0"/>
          <w:numId w:val="15"/>
        </w:num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 xml:space="preserve">работа с детьми раннего возраста. </w:t>
      </w:r>
    </w:p>
    <w:p w:rsidR="00EF387F" w:rsidRPr="00EF1CF9" w:rsidRDefault="00EF387F" w:rsidP="00EF387F">
      <w:pPr>
        <w:pStyle w:val="ad"/>
        <w:ind w:left="-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>Для удобства работы педагогов разработан перечень наглядно-демонстрационного материала, имеющегося в ДОУ, в соответствии с тематическим планированием. Имеется учебная литература по реализуемым программой областям.</w:t>
      </w:r>
    </w:p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  <w:u w:val="single"/>
        </w:rPr>
        <w:t>Вывод:</w:t>
      </w:r>
      <w:r w:rsidRPr="00EF1CF9">
        <w:rPr>
          <w:rFonts w:ascii="Times New Roman" w:hAnsi="Times New Roman"/>
          <w:sz w:val="28"/>
          <w:szCs w:val="28"/>
        </w:rPr>
        <w:t xml:space="preserve"> 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процесса, личностное саморазвитие, самореализацию, самостоятельную творческую деятельность. </w:t>
      </w:r>
    </w:p>
    <w:p w:rsidR="00EF387F" w:rsidRPr="00EF1CF9" w:rsidRDefault="00EF387F" w:rsidP="00EF387F">
      <w:pPr>
        <w:pStyle w:val="ad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F387F" w:rsidRPr="00EF1CF9" w:rsidRDefault="00EF387F" w:rsidP="00EF38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F1CF9">
        <w:rPr>
          <w:rFonts w:ascii="Times New Roman" w:hAnsi="Times New Roman"/>
          <w:sz w:val="28"/>
          <w:szCs w:val="28"/>
        </w:rPr>
        <w:t xml:space="preserve">                     8. </w:t>
      </w:r>
      <w:r w:rsidRPr="00EF1CF9">
        <w:rPr>
          <w:rFonts w:ascii="Times New Roman" w:hAnsi="Times New Roman"/>
          <w:sz w:val="28"/>
          <w:szCs w:val="28"/>
          <w:u w:val="single"/>
        </w:rPr>
        <w:t>Оценка библиотечно-информационного обеспечения</w:t>
      </w:r>
    </w:p>
    <w:p w:rsidR="00EF387F" w:rsidRPr="00EF1CF9" w:rsidRDefault="00EF387F" w:rsidP="00EF38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F387F" w:rsidRPr="00EF1CF9" w:rsidRDefault="00EF387F" w:rsidP="00EF387F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Основной задачей библиотечно-информационного обслуживания педагогических работников является выявление информационных потребностей и удовлетворение запросов, связанных с воспитанием, развитием и обучением детей. Библиотечно-информационное обслуживание родителей (законных представителей) воспитанников заключается в  консультировании по вопросам организации </w:t>
      </w:r>
      <w:r w:rsidRPr="00EF1CF9">
        <w:rPr>
          <w:rFonts w:ascii="Times New Roman" w:hAnsi="Times New Roman"/>
          <w:sz w:val="28"/>
          <w:szCs w:val="28"/>
        </w:rPr>
        <w:t>семейного чтения, знакомстве с информацией по воспитанию детей, предоставлении литературы и других информационных ресурсов.</w:t>
      </w:r>
    </w:p>
    <w:p w:rsidR="00EF387F" w:rsidRPr="00EF1CF9" w:rsidRDefault="002E2976" w:rsidP="00EF3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В мае 2019</w:t>
      </w:r>
      <w:r w:rsidR="00EF387F" w:rsidRPr="00EF1CF9">
        <w:rPr>
          <w:rFonts w:ascii="Times New Roman" w:hAnsi="Times New Roman"/>
          <w:sz w:val="28"/>
          <w:szCs w:val="28"/>
        </w:rPr>
        <w:t xml:space="preserve"> года методической службой </w:t>
      </w:r>
      <w:r w:rsidR="00651B8C">
        <w:rPr>
          <w:rFonts w:ascii="Times New Roman" w:hAnsi="Times New Roman"/>
          <w:sz w:val="28"/>
          <w:szCs w:val="28"/>
        </w:rPr>
        <w:t>Ч</w:t>
      </w:r>
      <w:r w:rsidR="00EF387F" w:rsidRPr="00EF1CF9">
        <w:rPr>
          <w:rFonts w:ascii="Times New Roman" w:hAnsi="Times New Roman"/>
          <w:sz w:val="28"/>
          <w:szCs w:val="28"/>
        </w:rPr>
        <w:t xml:space="preserve">ДОУ проведён </w:t>
      </w:r>
      <w:r w:rsidR="00EF387F" w:rsidRPr="00EF1CF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анализ эффективности использования методического комплекта, методических и дидактических пособий, имеющихся в </w:t>
      </w:r>
      <w:r w:rsidR="00651B8C">
        <w:rPr>
          <w:rFonts w:ascii="Times New Roman" w:hAnsi="Times New Roman"/>
          <w:sz w:val="28"/>
          <w:szCs w:val="28"/>
          <w:bdr w:val="none" w:sz="0" w:space="0" w:color="auto" w:frame="1"/>
        </w:rPr>
        <w:t>Ч</w:t>
      </w:r>
      <w:r w:rsidR="00EF387F" w:rsidRPr="00EF1CF9">
        <w:rPr>
          <w:rFonts w:ascii="Times New Roman" w:hAnsi="Times New Roman"/>
          <w:sz w:val="28"/>
          <w:szCs w:val="28"/>
          <w:bdr w:val="none" w:sz="0" w:space="0" w:color="auto" w:frame="1"/>
        </w:rPr>
        <w:t>ДОУ. Данный анализ показал следующее:</w:t>
      </w:r>
    </w:p>
    <w:p w:rsidR="00EF387F" w:rsidRPr="00EF1CF9" w:rsidRDefault="00EF387F" w:rsidP="00EF387F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EF1CF9">
        <w:rPr>
          <w:rFonts w:ascii="Times New Roman" w:hAnsi="Times New Roman"/>
          <w:bCs/>
          <w:sz w:val="28"/>
          <w:szCs w:val="28"/>
        </w:rPr>
        <w:t xml:space="preserve">Традиционно педагоги чаще запрашивают методическую литературу и демонстрационный материал. </w:t>
      </w:r>
      <w:proofErr w:type="gramStart"/>
      <w:r w:rsidRPr="00EF1CF9">
        <w:rPr>
          <w:rFonts w:ascii="Times New Roman" w:hAnsi="Times New Roman"/>
          <w:bCs/>
          <w:sz w:val="28"/>
          <w:szCs w:val="28"/>
        </w:rPr>
        <w:t xml:space="preserve">Наиболее востребованной является переработанная в соответствии с ФГОС ДО методическая литература по речевому развитию (методический комплект О.А. Ушаковой), по развитию  математических представлений (методический комплект Л.Г. </w:t>
      </w:r>
      <w:proofErr w:type="spellStart"/>
      <w:r w:rsidRPr="00EF1CF9">
        <w:rPr>
          <w:rFonts w:ascii="Times New Roman" w:hAnsi="Times New Roman"/>
          <w:bCs/>
          <w:sz w:val="28"/>
          <w:szCs w:val="28"/>
        </w:rPr>
        <w:t>Петерсон</w:t>
      </w:r>
      <w:proofErr w:type="spellEnd"/>
      <w:r w:rsidRPr="00EF1CF9">
        <w:rPr>
          <w:rFonts w:ascii="Times New Roman" w:hAnsi="Times New Roman"/>
          <w:bCs/>
          <w:sz w:val="28"/>
          <w:szCs w:val="28"/>
        </w:rPr>
        <w:t xml:space="preserve">, Е.Е. </w:t>
      </w:r>
      <w:proofErr w:type="spellStart"/>
      <w:r w:rsidRPr="00EF1CF9">
        <w:rPr>
          <w:rFonts w:ascii="Times New Roman" w:hAnsi="Times New Roman"/>
          <w:bCs/>
          <w:sz w:val="28"/>
          <w:szCs w:val="28"/>
        </w:rPr>
        <w:t>Кочемасовой</w:t>
      </w:r>
      <w:proofErr w:type="spellEnd"/>
      <w:r w:rsidRPr="00EF1CF9">
        <w:rPr>
          <w:rFonts w:ascii="Times New Roman" w:hAnsi="Times New Roman"/>
          <w:bCs/>
          <w:sz w:val="28"/>
          <w:szCs w:val="28"/>
        </w:rPr>
        <w:t>), по изобразительной деятельности (методический комплект к программе И.А. Лыковой «Цветные ладошки»).</w:t>
      </w:r>
      <w:proofErr w:type="gramEnd"/>
    </w:p>
    <w:p w:rsidR="00EF387F" w:rsidRPr="00EF1CF9" w:rsidRDefault="00EF387F" w:rsidP="00EF387F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EF1CF9">
        <w:rPr>
          <w:rFonts w:ascii="Times New Roman" w:hAnsi="Times New Roman"/>
          <w:bCs/>
          <w:sz w:val="28"/>
          <w:szCs w:val="28"/>
        </w:rPr>
        <w:t xml:space="preserve">По сравнению с прошлым учебным годом чаще пользуются спросом  конструкторы для работы с подгруппой детей. </w:t>
      </w:r>
    </w:p>
    <w:p w:rsidR="00EF387F" w:rsidRPr="00EF1CF9" w:rsidRDefault="00EF387F" w:rsidP="00EF387F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EF1CF9">
        <w:rPr>
          <w:rFonts w:ascii="Times New Roman" w:hAnsi="Times New Roman"/>
          <w:bCs/>
          <w:sz w:val="28"/>
          <w:szCs w:val="28"/>
        </w:rPr>
        <w:t xml:space="preserve">Тем не менее, также как и в предыдущий год остаются мало </w:t>
      </w:r>
      <w:proofErr w:type="spellStart"/>
      <w:r w:rsidRPr="00EF1CF9">
        <w:rPr>
          <w:rFonts w:ascii="Times New Roman" w:hAnsi="Times New Roman"/>
          <w:bCs/>
          <w:sz w:val="28"/>
          <w:szCs w:val="28"/>
        </w:rPr>
        <w:t>востребоваными</w:t>
      </w:r>
      <w:proofErr w:type="spellEnd"/>
      <w:r w:rsidRPr="00EF1CF9">
        <w:rPr>
          <w:rFonts w:ascii="Times New Roman" w:hAnsi="Times New Roman"/>
          <w:bCs/>
          <w:sz w:val="28"/>
          <w:szCs w:val="28"/>
        </w:rPr>
        <w:t xml:space="preserve"> развивающие методические пособия «Цветные счётные палочки </w:t>
      </w:r>
      <w:proofErr w:type="spellStart"/>
      <w:r w:rsidRPr="00EF1CF9">
        <w:rPr>
          <w:rFonts w:ascii="Times New Roman" w:hAnsi="Times New Roman"/>
          <w:bCs/>
          <w:sz w:val="28"/>
          <w:szCs w:val="28"/>
        </w:rPr>
        <w:t>Кюизнера</w:t>
      </w:r>
      <w:proofErr w:type="spellEnd"/>
      <w:r w:rsidRPr="00EF1CF9">
        <w:rPr>
          <w:rFonts w:ascii="Times New Roman" w:hAnsi="Times New Roman"/>
          <w:bCs/>
          <w:sz w:val="28"/>
          <w:szCs w:val="28"/>
        </w:rPr>
        <w:t xml:space="preserve">», «Логические блоки </w:t>
      </w:r>
      <w:proofErr w:type="spellStart"/>
      <w:r w:rsidRPr="00EF1CF9">
        <w:rPr>
          <w:rFonts w:ascii="Times New Roman" w:hAnsi="Times New Roman"/>
          <w:bCs/>
          <w:sz w:val="28"/>
          <w:szCs w:val="28"/>
        </w:rPr>
        <w:t>Дьенеша</w:t>
      </w:r>
      <w:proofErr w:type="spellEnd"/>
      <w:r w:rsidRPr="00EF1CF9">
        <w:rPr>
          <w:rFonts w:ascii="Times New Roman" w:hAnsi="Times New Roman"/>
          <w:bCs/>
          <w:sz w:val="28"/>
          <w:szCs w:val="28"/>
        </w:rPr>
        <w:t>». Что указывает на недостаточное использование педагогами при организации занятий с дошкольниками развивающих игр и пособий математического содержания.</w:t>
      </w:r>
    </w:p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  <w:u w:val="single"/>
        </w:rPr>
        <w:t>Вывод:</w:t>
      </w:r>
      <w:r w:rsidRPr="00EF1CF9">
        <w:rPr>
          <w:rFonts w:ascii="Times New Roman" w:hAnsi="Times New Roman"/>
          <w:sz w:val="28"/>
          <w:szCs w:val="28"/>
        </w:rPr>
        <w:t xml:space="preserve"> библиотечно-информационный фонд ДОУ хорошо укомплектован, постоянно пополняется и обновляется в соответствии с требованиями современного законодательства и образовательной программы, реализуемой в ДОУ.  Все участники образовательного процесса имеют возможность пользоваться как фондом учебно-методической литературы, так и электронно-образовательными ресурсами. </w:t>
      </w:r>
    </w:p>
    <w:p w:rsidR="00EF387F" w:rsidRPr="00EF1CF9" w:rsidRDefault="00EF387F" w:rsidP="00EF387F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87F" w:rsidRPr="00EF1CF9" w:rsidRDefault="00EF387F" w:rsidP="00EF387F">
      <w:pPr>
        <w:spacing w:after="0" w:line="240" w:lineRule="auto"/>
        <w:ind w:firstLine="1134"/>
        <w:jc w:val="center"/>
        <w:rPr>
          <w:rFonts w:ascii="Times New Roman" w:hAnsi="Times New Roman"/>
          <w:bCs/>
          <w:sz w:val="28"/>
          <w:szCs w:val="28"/>
        </w:rPr>
      </w:pPr>
    </w:p>
    <w:p w:rsidR="00EF387F" w:rsidRPr="00EF1CF9" w:rsidRDefault="00EF387F" w:rsidP="00EF387F">
      <w:pPr>
        <w:spacing w:after="0" w:line="240" w:lineRule="auto"/>
        <w:ind w:firstLine="1134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F1CF9">
        <w:rPr>
          <w:rFonts w:ascii="Times New Roman" w:hAnsi="Times New Roman"/>
          <w:bCs/>
          <w:sz w:val="28"/>
          <w:szCs w:val="28"/>
        </w:rPr>
        <w:t xml:space="preserve">10. </w:t>
      </w:r>
      <w:r w:rsidRPr="00EF1CF9">
        <w:rPr>
          <w:rFonts w:ascii="Times New Roman" w:hAnsi="Times New Roman"/>
          <w:bCs/>
          <w:sz w:val="28"/>
          <w:szCs w:val="28"/>
          <w:u w:val="single"/>
        </w:rPr>
        <w:t xml:space="preserve">Оценка </w:t>
      </w:r>
      <w:proofErr w:type="gramStart"/>
      <w:r w:rsidRPr="00EF1CF9">
        <w:rPr>
          <w:rFonts w:ascii="Times New Roman" w:hAnsi="Times New Roman"/>
          <w:bCs/>
          <w:sz w:val="28"/>
          <w:szCs w:val="28"/>
          <w:u w:val="single"/>
        </w:rPr>
        <w:t>функционирования внутренней системы оценки качества образования</w:t>
      </w:r>
      <w:proofErr w:type="gramEnd"/>
    </w:p>
    <w:p w:rsidR="00EF387F" w:rsidRPr="00EF1CF9" w:rsidRDefault="00EF387F" w:rsidP="00EF387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  <w:u w:val="single"/>
        </w:rPr>
      </w:pPr>
    </w:p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Внутренняя система оценки качества предоставляемых услуг осуществляется в целях непрерывного системного анализа и оценки состояния и перспектив условий реализации ООП ДОУ в соответствии с требованиями ФГОС </w:t>
      </w:r>
      <w:proofErr w:type="gramStart"/>
      <w:r w:rsidRPr="00EF1CF9">
        <w:rPr>
          <w:rFonts w:ascii="Times New Roman" w:hAnsi="Times New Roman"/>
          <w:sz w:val="28"/>
          <w:szCs w:val="28"/>
        </w:rPr>
        <w:t>ДО</w:t>
      </w:r>
      <w:proofErr w:type="gramEnd"/>
      <w:r w:rsidRPr="00EF1CF9">
        <w:rPr>
          <w:rFonts w:ascii="Times New Roman" w:hAnsi="Times New Roman"/>
          <w:sz w:val="28"/>
          <w:szCs w:val="28"/>
        </w:rPr>
        <w:t xml:space="preserve">. </w:t>
      </w:r>
    </w:p>
    <w:p w:rsidR="00EF387F" w:rsidRPr="008D640D" w:rsidRDefault="00EF387F" w:rsidP="00EF387F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EF387F" w:rsidRPr="00EF1CF9" w:rsidRDefault="00EF387F" w:rsidP="00EF3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Оценка условий реализации ООП ДОУ</w:t>
      </w:r>
    </w:p>
    <w:p w:rsidR="00EF387F" w:rsidRPr="00EF1CF9" w:rsidRDefault="00EF387F" w:rsidP="00EF3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 в соответствии с требованиями ФГОС </w:t>
      </w:r>
      <w:proofErr w:type="gramStart"/>
      <w:r w:rsidRPr="00EF1CF9">
        <w:rPr>
          <w:rFonts w:ascii="Times New Roman" w:hAnsi="Times New Roman"/>
          <w:sz w:val="28"/>
          <w:szCs w:val="28"/>
        </w:rPr>
        <w:t>ДО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6855"/>
        <w:gridCol w:w="992"/>
      </w:tblGrid>
      <w:tr w:rsidR="00EF387F" w:rsidRPr="00EF1CF9" w:rsidTr="007E72F4">
        <w:tc>
          <w:tcPr>
            <w:tcW w:w="2076" w:type="dxa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1CF9">
              <w:rPr>
                <w:rFonts w:ascii="Times New Roman" w:hAnsi="Times New Roman"/>
                <w:i/>
                <w:sz w:val="24"/>
                <w:szCs w:val="24"/>
              </w:rPr>
              <w:t>Условия реализации ООП</w:t>
            </w:r>
          </w:p>
        </w:tc>
        <w:tc>
          <w:tcPr>
            <w:tcW w:w="6855" w:type="dxa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EF1CF9">
              <w:rPr>
                <w:rFonts w:ascii="Times New Roman" w:hAnsi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1CF9">
              <w:rPr>
                <w:rFonts w:ascii="Times New Roman" w:hAnsi="Times New Roman"/>
                <w:i/>
                <w:sz w:val="24"/>
                <w:szCs w:val="24"/>
              </w:rPr>
              <w:t>Баллы</w:t>
            </w:r>
          </w:p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EF387F" w:rsidRPr="00EF1CF9" w:rsidTr="007E72F4">
        <w:tc>
          <w:tcPr>
            <w:tcW w:w="2076" w:type="dxa"/>
            <w:vMerge w:val="restart"/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условия (67%)</w:t>
            </w:r>
          </w:p>
        </w:tc>
        <w:tc>
          <w:tcPr>
            <w:tcW w:w="6855" w:type="dxa"/>
            <w:tcBorders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Вариативные формы дошкольного образования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 xml:space="preserve">Представление возможности для социализации детей с использованием </w:t>
            </w:r>
            <w:proofErr w:type="spellStart"/>
            <w:r w:rsidRPr="00EF1CF9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EF1CF9">
              <w:rPr>
                <w:rFonts w:ascii="Times New Roman" w:hAnsi="Times New Roman"/>
                <w:sz w:val="24"/>
                <w:szCs w:val="24"/>
              </w:rPr>
              <w:t xml:space="preserve"> среды (взаимодействие с социумом)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Удовлетворенность родителей наличием в ДОУ условий для комфортного пребывания детей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деятельности детей, учет индивидуальных особенностей воспитанников.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Создание условий для успешного перехода ребенка на следующий уровень образования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387F" w:rsidRPr="00EF1CF9" w:rsidTr="007E72F4">
        <w:tc>
          <w:tcPr>
            <w:tcW w:w="2076" w:type="dxa"/>
            <w:vMerge w:val="restart"/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Кадровые (83%)</w:t>
            </w:r>
          </w:p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single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Образовательный ценз педагогических работников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Уровень квалификации педагогических работников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Непрерывность профессионального образования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Удовлетворенность родителей реализацией ООП, присмотром и уходом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Участие в районных, окружных, всероссийских и других мероприятиях, презентующих опыт. Активность в профессиональных сообществах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387F" w:rsidRPr="00EF1CF9" w:rsidTr="007E72F4">
        <w:tc>
          <w:tcPr>
            <w:tcW w:w="2076" w:type="dxa"/>
            <w:vMerge w:val="restart"/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Материально-</w:t>
            </w:r>
          </w:p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технические</w:t>
            </w:r>
          </w:p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(79%)</w:t>
            </w:r>
          </w:p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single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Состояние и содержание территорий, зданий и помещений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Охрана территории здания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Оснащенность помещений образовательной организации для работы медицинского персонала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387F" w:rsidRPr="00EF1CF9" w:rsidTr="007E72F4">
        <w:trPr>
          <w:trHeight w:val="345"/>
        </w:trPr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Оснащенность информационно-коммуникативными средствами, используемыми в целях образования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387F" w:rsidRPr="00EF1CF9" w:rsidTr="007E72F4">
        <w:tc>
          <w:tcPr>
            <w:tcW w:w="2076" w:type="dxa"/>
            <w:vMerge w:val="restart"/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 xml:space="preserve">Развивающая </w:t>
            </w:r>
            <w:proofErr w:type="spellStart"/>
            <w:r w:rsidRPr="00EF1CF9">
              <w:rPr>
                <w:rFonts w:ascii="Times New Roman" w:hAnsi="Times New Roman"/>
                <w:sz w:val="24"/>
                <w:szCs w:val="24"/>
              </w:rPr>
              <w:t>предметно-пространствен-ная</w:t>
            </w:r>
            <w:proofErr w:type="spellEnd"/>
            <w:r w:rsidRPr="00EF1CF9">
              <w:rPr>
                <w:rFonts w:ascii="Times New Roman" w:hAnsi="Times New Roman"/>
                <w:sz w:val="24"/>
                <w:szCs w:val="24"/>
              </w:rPr>
              <w:t xml:space="preserve"> среда (75%)</w:t>
            </w:r>
          </w:p>
        </w:tc>
        <w:tc>
          <w:tcPr>
            <w:tcW w:w="6855" w:type="dxa"/>
            <w:tcBorders>
              <w:top w:val="single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Соответствие требованиям</w:t>
            </w:r>
            <w:r w:rsidRPr="00EF1CF9">
              <w:rPr>
                <w:rFonts w:ascii="Times New Roman" w:hAnsi="Times New Roman"/>
                <w:sz w:val="24"/>
                <w:szCs w:val="24"/>
              </w:rPr>
              <w:t xml:space="preserve"> насыщенности, </w:t>
            </w:r>
            <w:proofErr w:type="spellStart"/>
            <w:r w:rsidRPr="00EF1CF9">
              <w:rPr>
                <w:rFonts w:ascii="Times New Roman" w:hAnsi="Times New Roman"/>
                <w:sz w:val="24"/>
                <w:szCs w:val="24"/>
              </w:rPr>
              <w:t>трансформируемости</w:t>
            </w:r>
            <w:proofErr w:type="spellEnd"/>
            <w:r w:rsidRPr="00EF1CF9">
              <w:rPr>
                <w:rFonts w:ascii="Times New Roman" w:hAnsi="Times New Roman"/>
                <w:sz w:val="24"/>
                <w:szCs w:val="24"/>
              </w:rPr>
              <w:t xml:space="preserve"> среды, </w:t>
            </w:r>
            <w:proofErr w:type="spellStart"/>
            <w:r w:rsidRPr="00EF1CF9">
              <w:rPr>
                <w:rFonts w:ascii="Times New Roman" w:hAnsi="Times New Roman"/>
                <w:sz w:val="24"/>
                <w:szCs w:val="24"/>
              </w:rPr>
              <w:t>полифункциональности</w:t>
            </w:r>
            <w:proofErr w:type="spellEnd"/>
            <w:r w:rsidRPr="00EF1CF9">
              <w:rPr>
                <w:rFonts w:ascii="Times New Roman" w:hAnsi="Times New Roman"/>
                <w:sz w:val="24"/>
                <w:szCs w:val="24"/>
              </w:rPr>
              <w:t xml:space="preserve"> материалов, вариативности, доступности,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Соответствие игровых пространств, игрушек, оборудования возрастным особенностям, возможностям и интересам детей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оборудования, инвентаря в музыкальном и спортивном залах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оборудования, инвентаря в помещениях для коррекционной работы (логопедические кабинеты, кабинет педагога-психолога)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Оснащённость образовательного пространства в соответствии с частью программы, формируемой участниками образовательных отношений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оборудования, инвентаря на участке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387F" w:rsidRPr="00EF1CF9" w:rsidTr="007E72F4">
        <w:trPr>
          <w:trHeight w:val="654"/>
        </w:trPr>
        <w:tc>
          <w:tcPr>
            <w:tcW w:w="2076" w:type="dxa"/>
            <w:vMerge w:val="restart"/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Финансовые</w:t>
            </w:r>
          </w:p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(70%)</w:t>
            </w:r>
          </w:p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Рост средней заработной платы педагогических работников (за финансовый год)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Информация о финансовом обеспечении, представленная на официальном сайте ДОУ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 xml:space="preserve">Представление дополнительных образовательных услуг, в том </w:t>
            </w:r>
            <w:r w:rsidRPr="00EF1CF9">
              <w:rPr>
                <w:rFonts w:ascii="Times New Roman" w:hAnsi="Times New Roman"/>
                <w:sz w:val="24"/>
                <w:szCs w:val="24"/>
              </w:rPr>
              <w:lastRenderedPageBreak/>
              <w:t>числе платных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Доля фонда заработной платы, выделяемая на стимулирующие выплаты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387F" w:rsidRPr="00EF1CF9" w:rsidTr="007E72F4">
        <w:tc>
          <w:tcPr>
            <w:tcW w:w="2076" w:type="dxa"/>
            <w:vMerge/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Доля внебюджетных средств в общем объеме финансирования ДОУ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387F" w:rsidRPr="00EF1CF9" w:rsidTr="007E72F4">
        <w:tc>
          <w:tcPr>
            <w:tcW w:w="2076" w:type="dxa"/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Уровень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</w:tcBorders>
          </w:tcPr>
          <w:p w:rsidR="00EF387F" w:rsidRPr="00EF1CF9" w:rsidRDefault="00EF387F" w:rsidP="007E72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Средний. Условия реализации ООП ДОУ в основном соответствуют требованиям ФГОС </w:t>
            </w:r>
            <w:proofErr w:type="gramStart"/>
            <w:r w:rsidRPr="00EF1CF9">
              <w:rPr>
                <w:rFonts w:ascii="Times New Roman" w:hAnsi="Times New Roman"/>
                <w:sz w:val="24"/>
                <w:szCs w:val="24"/>
                <w:u w:val="single"/>
              </w:rPr>
              <w:t>ДО</w:t>
            </w:r>
            <w:proofErr w:type="gramEnd"/>
            <w:r w:rsidRPr="00EF1C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но </w:t>
            </w:r>
            <w:proofErr w:type="gramStart"/>
            <w:r w:rsidRPr="00EF1CF9">
              <w:rPr>
                <w:rFonts w:ascii="Times New Roman" w:hAnsi="Times New Roman"/>
                <w:sz w:val="24"/>
                <w:szCs w:val="24"/>
                <w:u w:val="single"/>
              </w:rPr>
              <w:t>необходима</w:t>
            </w:r>
            <w:proofErr w:type="gramEnd"/>
            <w:r w:rsidRPr="00EF1C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 по оптимизации условий</w:t>
            </w:r>
          </w:p>
        </w:tc>
      </w:tr>
    </w:tbl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  <w:u w:val="single"/>
        </w:rPr>
        <w:t>Вывод:</w:t>
      </w:r>
      <w:r w:rsidRPr="00EF1CF9">
        <w:rPr>
          <w:rFonts w:ascii="Times New Roman" w:hAnsi="Times New Roman"/>
          <w:sz w:val="28"/>
          <w:szCs w:val="28"/>
        </w:rPr>
        <w:t xml:space="preserve"> в результате самооценки условий, созданных в дошкольном учреждении, выявлены проблемные области созданных условий: </w:t>
      </w:r>
    </w:p>
    <w:p w:rsidR="00EF387F" w:rsidRPr="00EF1CF9" w:rsidRDefault="00EF387F" w:rsidP="00EF387F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психолого-педагогические условия: работа педагога-психолога ограничивается лишь диагностической, консультативной работой и проведением занятий в подготовительных к школе группах;</w:t>
      </w:r>
    </w:p>
    <w:p w:rsidR="00EF387F" w:rsidRPr="00EF1CF9" w:rsidRDefault="00EF387F" w:rsidP="00EF387F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среда: </w:t>
      </w:r>
      <w:proofErr w:type="gramStart"/>
      <w:r w:rsidRPr="00EF1CF9">
        <w:rPr>
          <w:rFonts w:ascii="Times New Roman" w:hAnsi="Times New Roman"/>
          <w:sz w:val="28"/>
          <w:szCs w:val="28"/>
        </w:rPr>
        <w:t>учитываются не все принципы построения РППС и образовательное пространство на улице организуется</w:t>
      </w:r>
      <w:proofErr w:type="gramEnd"/>
      <w:r w:rsidRPr="00EF1CF9">
        <w:rPr>
          <w:rFonts w:ascii="Times New Roman" w:hAnsi="Times New Roman"/>
          <w:sz w:val="28"/>
          <w:szCs w:val="28"/>
        </w:rPr>
        <w:t xml:space="preserve"> без учета возможности самовыражения ребенка. </w:t>
      </w:r>
    </w:p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EF387F" w:rsidRDefault="00EF387F" w:rsidP="00EF387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651B8C" w:rsidRPr="00EF1CF9" w:rsidRDefault="00651B8C" w:rsidP="00EF387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EF387F" w:rsidRPr="00EF1CF9" w:rsidRDefault="00EF387F" w:rsidP="00EF38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1CF9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EF1CF9">
        <w:rPr>
          <w:rFonts w:ascii="Times New Roman" w:hAnsi="Times New Roman"/>
          <w:bCs/>
          <w:sz w:val="28"/>
          <w:szCs w:val="28"/>
          <w:u w:val="single"/>
        </w:rPr>
        <w:t>Анализ показателей деятельности</w:t>
      </w:r>
    </w:p>
    <w:p w:rsidR="00EF387F" w:rsidRPr="00EF1CF9" w:rsidRDefault="00EF387F" w:rsidP="00EF3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Анализируя показатели деятельности </w:t>
      </w:r>
      <w:r w:rsidR="00651B8C">
        <w:rPr>
          <w:rFonts w:ascii="Times New Roman" w:hAnsi="Times New Roman"/>
          <w:sz w:val="28"/>
          <w:szCs w:val="28"/>
        </w:rPr>
        <w:t>Ч</w:t>
      </w:r>
      <w:r w:rsidRPr="00EF1CF9">
        <w:rPr>
          <w:rFonts w:ascii="Times New Roman" w:hAnsi="Times New Roman"/>
          <w:sz w:val="28"/>
          <w:szCs w:val="28"/>
        </w:rPr>
        <w:t xml:space="preserve">ДОУ </w:t>
      </w:r>
      <w:r w:rsidR="00651B8C">
        <w:rPr>
          <w:rFonts w:ascii="Times New Roman" w:hAnsi="Times New Roman"/>
          <w:sz w:val="28"/>
          <w:szCs w:val="28"/>
        </w:rPr>
        <w:t>«Детский сад №116 «Малыш»</w:t>
      </w:r>
      <w:r w:rsidRPr="00EF1CF9">
        <w:rPr>
          <w:rFonts w:ascii="Times New Roman" w:hAnsi="Times New Roman"/>
          <w:sz w:val="28"/>
          <w:szCs w:val="28"/>
        </w:rPr>
        <w:t>, можно сделать следующие выводы:</w:t>
      </w:r>
    </w:p>
    <w:p w:rsidR="00651B8C" w:rsidRDefault="00EF387F" w:rsidP="00EF387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1B8C">
        <w:rPr>
          <w:rFonts w:ascii="Times New Roman" w:hAnsi="Times New Roman"/>
          <w:sz w:val="28"/>
          <w:szCs w:val="28"/>
        </w:rPr>
        <w:t xml:space="preserve">Общая численность воспитанников, осваивающих образовательную программу дошкольного образования, составила </w:t>
      </w:r>
      <w:r w:rsidR="00651B8C" w:rsidRPr="00651B8C">
        <w:rPr>
          <w:rFonts w:ascii="Times New Roman" w:hAnsi="Times New Roman"/>
          <w:sz w:val="28"/>
          <w:szCs w:val="28"/>
        </w:rPr>
        <w:t>35</w:t>
      </w:r>
      <w:r w:rsidRPr="00651B8C">
        <w:rPr>
          <w:rFonts w:ascii="Times New Roman" w:hAnsi="Times New Roman"/>
          <w:sz w:val="28"/>
          <w:szCs w:val="28"/>
        </w:rPr>
        <w:t xml:space="preserve"> человек и </w:t>
      </w:r>
      <w:r w:rsidR="00651B8C" w:rsidRPr="00651B8C">
        <w:rPr>
          <w:rFonts w:ascii="Times New Roman" w:hAnsi="Times New Roman"/>
          <w:sz w:val="28"/>
          <w:szCs w:val="28"/>
        </w:rPr>
        <w:t>увеличилась на 3</w:t>
      </w:r>
      <w:r w:rsidRPr="00651B8C">
        <w:rPr>
          <w:rFonts w:ascii="Times New Roman" w:hAnsi="Times New Roman"/>
          <w:sz w:val="28"/>
          <w:szCs w:val="28"/>
        </w:rPr>
        <w:t xml:space="preserve"> человек; при этом увеличилось количес</w:t>
      </w:r>
      <w:r w:rsidR="00651B8C" w:rsidRPr="00651B8C">
        <w:rPr>
          <w:rFonts w:ascii="Times New Roman" w:hAnsi="Times New Roman"/>
          <w:sz w:val="28"/>
          <w:szCs w:val="28"/>
        </w:rPr>
        <w:t xml:space="preserve">тво детей </w:t>
      </w:r>
      <w:r w:rsidR="00651B8C">
        <w:rPr>
          <w:rFonts w:ascii="Times New Roman" w:hAnsi="Times New Roman"/>
          <w:sz w:val="28"/>
          <w:szCs w:val="28"/>
        </w:rPr>
        <w:t>от 1,5 до 3 лет.</w:t>
      </w:r>
    </w:p>
    <w:p w:rsidR="00EF387F" w:rsidRPr="00EF1CF9" w:rsidRDefault="00EF387F" w:rsidP="00EF387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bCs/>
          <w:sz w:val="28"/>
          <w:szCs w:val="28"/>
        </w:rPr>
        <w:t xml:space="preserve">Доля воспитанников учреждения, </w:t>
      </w:r>
      <w:proofErr w:type="spellStart"/>
      <w:r w:rsidRPr="00EF1CF9">
        <w:rPr>
          <w:rFonts w:ascii="Times New Roman" w:hAnsi="Times New Roman"/>
          <w:bCs/>
          <w:sz w:val="28"/>
          <w:szCs w:val="28"/>
        </w:rPr>
        <w:t>осваивоивших</w:t>
      </w:r>
      <w:proofErr w:type="spellEnd"/>
      <w:r w:rsidRPr="00EF1CF9">
        <w:rPr>
          <w:rFonts w:ascii="Times New Roman" w:hAnsi="Times New Roman"/>
          <w:bCs/>
          <w:sz w:val="28"/>
          <w:szCs w:val="28"/>
        </w:rPr>
        <w:t xml:space="preserve"> образовательную программу дошкольного образования в соответствии с требованиями ФГОС </w:t>
      </w:r>
      <w:proofErr w:type="gramStart"/>
      <w:r w:rsidRPr="00EF1CF9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EF1CF9">
        <w:rPr>
          <w:rFonts w:ascii="Times New Roman" w:hAnsi="Times New Roman"/>
          <w:bCs/>
          <w:sz w:val="28"/>
          <w:szCs w:val="28"/>
        </w:rPr>
        <w:t xml:space="preserve"> составила 100%.</w:t>
      </w:r>
    </w:p>
    <w:p w:rsidR="00EF387F" w:rsidRPr="00EF1CF9" w:rsidRDefault="00EF387F" w:rsidP="00EF387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Средний показатель пропущенных дней при посещении дошкольной образовательной организации по болез</w:t>
      </w:r>
      <w:r w:rsidR="00651B8C">
        <w:rPr>
          <w:rFonts w:ascii="Times New Roman" w:hAnsi="Times New Roman"/>
          <w:sz w:val="28"/>
          <w:szCs w:val="28"/>
        </w:rPr>
        <w:t>ни на одного воспитанника в 2018-2019</w:t>
      </w:r>
      <w:r w:rsidRPr="00EF1CF9">
        <w:rPr>
          <w:rFonts w:ascii="Times New Roman" w:hAnsi="Times New Roman"/>
          <w:sz w:val="28"/>
          <w:szCs w:val="28"/>
        </w:rPr>
        <w:t xml:space="preserve"> учебном году </w:t>
      </w:r>
      <w:r w:rsidRPr="00EF1CF9">
        <w:rPr>
          <w:rFonts w:ascii="Times New Roman" w:hAnsi="Times New Roman"/>
          <w:bCs/>
          <w:sz w:val="28"/>
          <w:szCs w:val="28"/>
        </w:rPr>
        <w:t>составила – 6,9 дней, что значительно ниже показателя, утверждённого муниципальным заданием (12 дней)</w:t>
      </w:r>
      <w:r w:rsidRPr="00EF1CF9">
        <w:rPr>
          <w:rFonts w:ascii="Times New Roman" w:hAnsi="Times New Roman"/>
          <w:sz w:val="28"/>
          <w:szCs w:val="28"/>
        </w:rPr>
        <w:t xml:space="preserve"> и ниже показателя прошлого года на 0,3 дня.</w:t>
      </w:r>
    </w:p>
    <w:p w:rsidR="00EF387F" w:rsidRPr="00EF1CF9" w:rsidRDefault="00EF387F" w:rsidP="00EF387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Общая численность педагогических работников уменьшилась на одного педагога (выход на пенсию).</w:t>
      </w:r>
    </w:p>
    <w:p w:rsidR="00EF387F" w:rsidRPr="00EF1CF9" w:rsidRDefault="00EF387F" w:rsidP="00EF387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Численность педагогов, имеющих высшее образование, увеличилось на 1 человека.</w:t>
      </w:r>
    </w:p>
    <w:p w:rsidR="00EF387F" w:rsidRPr="00EF1CF9" w:rsidRDefault="00EF387F" w:rsidP="00EF387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В связи с увеличением общей численности воспитанников, осваивающих образовательную программу дошкольного образования соотношение «педагогический работник/воспитанник» по сравнению с прошлым годом увеличилось на одного воспитанника.</w:t>
      </w:r>
    </w:p>
    <w:p w:rsidR="00EF387F" w:rsidRPr="00651B8C" w:rsidRDefault="00EF387F" w:rsidP="00EF387F">
      <w:pPr>
        <w:numPr>
          <w:ilvl w:val="0"/>
          <w:numId w:val="20"/>
        </w:numPr>
        <w:spacing w:after="0" w:line="240" w:lineRule="auto"/>
        <w:ind w:left="426" w:firstLine="708"/>
        <w:jc w:val="both"/>
        <w:rPr>
          <w:rFonts w:ascii="Times New Roman" w:hAnsi="Times New Roman"/>
          <w:bCs/>
          <w:sz w:val="28"/>
          <w:szCs w:val="28"/>
        </w:rPr>
      </w:pPr>
      <w:r w:rsidRPr="00651B8C">
        <w:rPr>
          <w:rFonts w:ascii="Times New Roman" w:hAnsi="Times New Roman"/>
          <w:sz w:val="28"/>
          <w:szCs w:val="28"/>
        </w:rPr>
        <w:t xml:space="preserve">Педагогический коллектив </w:t>
      </w:r>
      <w:r w:rsidR="00651B8C" w:rsidRPr="00651B8C">
        <w:rPr>
          <w:rFonts w:ascii="Times New Roman" w:hAnsi="Times New Roman"/>
          <w:sz w:val="28"/>
          <w:szCs w:val="28"/>
        </w:rPr>
        <w:t>Ч</w:t>
      </w:r>
      <w:r w:rsidRPr="00651B8C">
        <w:rPr>
          <w:rFonts w:ascii="Times New Roman" w:hAnsi="Times New Roman"/>
          <w:sz w:val="28"/>
          <w:szCs w:val="28"/>
        </w:rPr>
        <w:t>ДОУ стабилен. Образовательный процесс осуществляют воспитатели и узкие специали</w:t>
      </w:r>
      <w:r w:rsidR="00651B8C" w:rsidRPr="00651B8C">
        <w:rPr>
          <w:rFonts w:ascii="Times New Roman" w:hAnsi="Times New Roman"/>
          <w:sz w:val="28"/>
          <w:szCs w:val="28"/>
        </w:rPr>
        <w:t>сты: музыкальные руководители (1</w:t>
      </w:r>
      <w:r w:rsidR="00651B8C">
        <w:rPr>
          <w:rFonts w:ascii="Times New Roman" w:hAnsi="Times New Roman"/>
          <w:sz w:val="28"/>
          <w:szCs w:val="28"/>
        </w:rPr>
        <w:t xml:space="preserve">). </w:t>
      </w:r>
      <w:r w:rsidRPr="00651B8C">
        <w:rPr>
          <w:rFonts w:ascii="Times New Roman" w:hAnsi="Times New Roman"/>
          <w:bCs/>
          <w:sz w:val="28"/>
          <w:szCs w:val="28"/>
        </w:rPr>
        <w:t xml:space="preserve">Доля воспитанников учреждения, осваивающих образовательную программу дошкольного образования в соответствии с требованиями ФГОС </w:t>
      </w:r>
      <w:proofErr w:type="gramStart"/>
      <w:r w:rsidRPr="00651B8C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651B8C">
        <w:rPr>
          <w:rFonts w:ascii="Times New Roman" w:hAnsi="Times New Roman"/>
          <w:bCs/>
          <w:sz w:val="28"/>
          <w:szCs w:val="28"/>
        </w:rPr>
        <w:t xml:space="preserve"> составляет 100%.</w:t>
      </w:r>
    </w:p>
    <w:p w:rsidR="00EF387F" w:rsidRDefault="00EF387F" w:rsidP="00EF387F">
      <w:pPr>
        <w:spacing w:after="0" w:line="240" w:lineRule="auto"/>
        <w:ind w:firstLine="360"/>
        <w:jc w:val="both"/>
        <w:rPr>
          <w:rFonts w:ascii="Times New Roman" w:hAnsi="Times New Roman"/>
          <w:bCs/>
          <w:sz w:val="16"/>
          <w:szCs w:val="16"/>
        </w:rPr>
      </w:pPr>
    </w:p>
    <w:p w:rsidR="00EF387F" w:rsidRDefault="00EF387F" w:rsidP="00EF387F">
      <w:pPr>
        <w:spacing w:after="0" w:line="240" w:lineRule="auto"/>
        <w:ind w:firstLine="360"/>
        <w:jc w:val="both"/>
        <w:rPr>
          <w:rFonts w:ascii="Times New Roman" w:hAnsi="Times New Roman"/>
          <w:bCs/>
          <w:sz w:val="16"/>
          <w:szCs w:val="16"/>
        </w:rPr>
      </w:pPr>
    </w:p>
    <w:p w:rsidR="00EF387F" w:rsidRPr="00EF1CF9" w:rsidRDefault="00EF387F" w:rsidP="00EF387F">
      <w:pPr>
        <w:spacing w:after="0" w:line="240" w:lineRule="auto"/>
        <w:ind w:firstLine="360"/>
        <w:jc w:val="both"/>
        <w:rPr>
          <w:rFonts w:ascii="Times New Roman" w:hAnsi="Times New Roman"/>
          <w:bCs/>
          <w:sz w:val="16"/>
          <w:szCs w:val="16"/>
        </w:rPr>
      </w:pPr>
    </w:p>
    <w:p w:rsidR="00EF387F" w:rsidRPr="00EF1CF9" w:rsidRDefault="002E2976" w:rsidP="00EF387F">
      <w:pPr>
        <w:spacing w:after="0" w:line="240" w:lineRule="auto"/>
        <w:ind w:firstLine="360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Перспективы развития на 2020-2021</w:t>
      </w:r>
      <w:r w:rsidR="00EF387F" w:rsidRPr="00EF1CF9">
        <w:rPr>
          <w:rFonts w:ascii="Times New Roman" w:hAnsi="Times New Roman"/>
          <w:bCs/>
          <w:i/>
          <w:sz w:val="28"/>
          <w:szCs w:val="28"/>
          <w:u w:val="single"/>
        </w:rPr>
        <w:t xml:space="preserve"> учебный год</w:t>
      </w:r>
    </w:p>
    <w:p w:rsidR="00EF387F" w:rsidRPr="00EF1CF9" w:rsidRDefault="002E2976" w:rsidP="00EF387F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Основными задачами на 2020-2021</w:t>
      </w:r>
      <w:r w:rsidR="00EF387F" w:rsidRPr="00EF1CF9">
        <w:rPr>
          <w:rFonts w:ascii="Times New Roman" w:hAnsi="Times New Roman"/>
          <w:bCs/>
          <w:sz w:val="28"/>
          <w:szCs w:val="28"/>
        </w:rPr>
        <w:t xml:space="preserve"> учебный год коллектив ДОУ выдвигает следующие направления работы:</w:t>
      </w:r>
    </w:p>
    <w:p w:rsidR="00EF387F" w:rsidRPr="00EF1CF9" w:rsidRDefault="00EF387F" w:rsidP="00EF3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1CF9">
        <w:rPr>
          <w:rFonts w:ascii="Times New Roman" w:hAnsi="Times New Roman"/>
          <w:bCs/>
          <w:sz w:val="28"/>
          <w:szCs w:val="28"/>
        </w:rPr>
        <w:t>Активизировать работу по развитию монологической речи дошкольников посредством составления рассказов по картинам.</w:t>
      </w:r>
    </w:p>
    <w:p w:rsidR="00EF387F" w:rsidRPr="00EF1CF9" w:rsidRDefault="00EF387F" w:rsidP="00EF3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1CF9">
        <w:rPr>
          <w:rFonts w:ascii="Times New Roman" w:hAnsi="Times New Roman"/>
          <w:bCs/>
          <w:sz w:val="28"/>
          <w:szCs w:val="28"/>
        </w:rPr>
        <w:t>Активизировать работу коллектива по формированию представлений о традиционной культуре русского народа через организацию детской продуктивной деятельности.</w:t>
      </w:r>
    </w:p>
    <w:p w:rsidR="00EF387F" w:rsidRPr="00EF1CF9" w:rsidRDefault="00EF387F" w:rsidP="00EF3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1CF9">
        <w:rPr>
          <w:rFonts w:ascii="Times New Roman" w:hAnsi="Times New Roman"/>
          <w:bCs/>
          <w:sz w:val="28"/>
          <w:szCs w:val="28"/>
        </w:rPr>
        <w:t>Совершенствовать работу по сохранению и укреплению физического и психического здоровья воспитанников через формирование у них представлений о здоровом образе жизни.</w:t>
      </w:r>
    </w:p>
    <w:p w:rsidR="00EF387F" w:rsidRPr="00EF1CF9" w:rsidRDefault="00EF387F" w:rsidP="00EF387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EF387F" w:rsidRPr="00EF1CF9" w:rsidRDefault="00EF387F" w:rsidP="00EF387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EF387F" w:rsidRPr="00EF1CF9" w:rsidRDefault="00EF387F" w:rsidP="00EF387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sectPr w:rsidR="00EF387F" w:rsidRPr="00EF1CF9" w:rsidSect="007F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97F"/>
    <w:multiLevelType w:val="hybridMultilevel"/>
    <w:tmpl w:val="44B436D6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BC"/>
    <w:multiLevelType w:val="hybridMultilevel"/>
    <w:tmpl w:val="05A61D18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66689"/>
    <w:multiLevelType w:val="hybridMultilevel"/>
    <w:tmpl w:val="C81A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74724"/>
    <w:multiLevelType w:val="hybridMultilevel"/>
    <w:tmpl w:val="ED86E564"/>
    <w:lvl w:ilvl="0" w:tplc="42D0A3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35E06F4"/>
    <w:multiLevelType w:val="hybridMultilevel"/>
    <w:tmpl w:val="D7600D82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D667D"/>
    <w:multiLevelType w:val="hybridMultilevel"/>
    <w:tmpl w:val="A9349D0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13B65"/>
    <w:multiLevelType w:val="hybridMultilevel"/>
    <w:tmpl w:val="3BD2475A"/>
    <w:lvl w:ilvl="0" w:tplc="5766361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12BD5"/>
    <w:multiLevelType w:val="hybridMultilevel"/>
    <w:tmpl w:val="915C172C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2B51E1"/>
    <w:multiLevelType w:val="hybridMultilevel"/>
    <w:tmpl w:val="DAEE6D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141140"/>
    <w:multiLevelType w:val="hybridMultilevel"/>
    <w:tmpl w:val="F6884F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613DA6"/>
    <w:multiLevelType w:val="hybridMultilevel"/>
    <w:tmpl w:val="BA56F85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F101838"/>
    <w:multiLevelType w:val="hybridMultilevel"/>
    <w:tmpl w:val="B1E2DB0A"/>
    <w:lvl w:ilvl="0" w:tplc="42D0A35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45016D08"/>
    <w:multiLevelType w:val="hybridMultilevel"/>
    <w:tmpl w:val="479A40A6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4658B"/>
    <w:multiLevelType w:val="hybridMultilevel"/>
    <w:tmpl w:val="997840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B092163"/>
    <w:multiLevelType w:val="hybridMultilevel"/>
    <w:tmpl w:val="03FEA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F110FA"/>
    <w:multiLevelType w:val="hybridMultilevel"/>
    <w:tmpl w:val="82300D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A6B30"/>
    <w:multiLevelType w:val="hybridMultilevel"/>
    <w:tmpl w:val="BE4CF02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83459A"/>
    <w:multiLevelType w:val="hybridMultilevel"/>
    <w:tmpl w:val="D9AC3E6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41C62"/>
    <w:multiLevelType w:val="hybridMultilevel"/>
    <w:tmpl w:val="28C8CFA2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B51EE"/>
    <w:multiLevelType w:val="hybridMultilevel"/>
    <w:tmpl w:val="D540B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387F"/>
    <w:rsid w:val="000F523C"/>
    <w:rsid w:val="001917BC"/>
    <w:rsid w:val="00206B44"/>
    <w:rsid w:val="002E2976"/>
    <w:rsid w:val="003D11A4"/>
    <w:rsid w:val="0062551F"/>
    <w:rsid w:val="00651B8C"/>
    <w:rsid w:val="007074EB"/>
    <w:rsid w:val="007F5476"/>
    <w:rsid w:val="00A370E4"/>
    <w:rsid w:val="00EC28BD"/>
    <w:rsid w:val="00EF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76"/>
  </w:style>
  <w:style w:type="paragraph" w:styleId="2">
    <w:name w:val="heading 2"/>
    <w:basedOn w:val="a"/>
    <w:next w:val="a"/>
    <w:link w:val="20"/>
    <w:qFormat/>
    <w:rsid w:val="00EF387F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F387F"/>
    <w:pPr>
      <w:keepNext/>
      <w:spacing w:after="0" w:line="240" w:lineRule="auto"/>
      <w:ind w:left="360"/>
      <w:jc w:val="center"/>
      <w:outlineLvl w:val="2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387F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F387F"/>
    <w:rPr>
      <w:rFonts w:ascii="Times New Roman" w:eastAsia="Calibri" w:hAnsi="Times New Roman" w:cs="Times New Roman"/>
      <w:sz w:val="28"/>
      <w:szCs w:val="24"/>
    </w:rPr>
  </w:style>
  <w:style w:type="character" w:customStyle="1" w:styleId="c6">
    <w:name w:val="c6"/>
    <w:rsid w:val="00EF387F"/>
    <w:rPr>
      <w:rFonts w:cs="Times New Roman"/>
    </w:rPr>
  </w:style>
  <w:style w:type="paragraph" w:customStyle="1" w:styleId="c1">
    <w:name w:val="c1"/>
    <w:basedOn w:val="a"/>
    <w:rsid w:val="00EF38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EF387F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EF387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EF387F"/>
    <w:rPr>
      <w:rFonts w:ascii="Times New Roman" w:eastAsia="Calibri" w:hAnsi="Times New Roman" w:cs="Times New Roman"/>
      <w:sz w:val="28"/>
      <w:szCs w:val="24"/>
    </w:rPr>
  </w:style>
  <w:style w:type="paragraph" w:styleId="a6">
    <w:name w:val="caption"/>
    <w:basedOn w:val="a"/>
    <w:next w:val="a"/>
    <w:qFormat/>
    <w:rsid w:val="00EF387F"/>
    <w:pPr>
      <w:spacing w:after="0" w:line="240" w:lineRule="auto"/>
      <w:ind w:left="36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1">
    <w:name w:val="Абзац списка1"/>
    <w:basedOn w:val="a"/>
    <w:rsid w:val="00EF387F"/>
    <w:pPr>
      <w:ind w:left="720"/>
    </w:pPr>
    <w:rPr>
      <w:rFonts w:ascii="Calibri" w:eastAsia="Times New Roman" w:hAnsi="Calibri" w:cs="Times New Roman"/>
      <w:lang w:eastAsia="en-US"/>
    </w:rPr>
  </w:style>
  <w:style w:type="paragraph" w:styleId="a7">
    <w:name w:val="Body Text Indent"/>
    <w:basedOn w:val="a"/>
    <w:link w:val="a8"/>
    <w:rsid w:val="00EF387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F387F"/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uiPriority w:val="22"/>
    <w:qFormat/>
    <w:rsid w:val="00EF387F"/>
    <w:rPr>
      <w:rFonts w:cs="Times New Roman"/>
      <w:b/>
      <w:bCs/>
    </w:rPr>
  </w:style>
  <w:style w:type="table" w:styleId="aa">
    <w:name w:val="Table Grid"/>
    <w:basedOn w:val="a1"/>
    <w:rsid w:val="00EF387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EF387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EF387F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EF387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F3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ifyfull">
    <w:name w:val="justifyfull"/>
    <w:basedOn w:val="a"/>
    <w:rsid w:val="00E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EF387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EF387F"/>
    <w:rPr>
      <w:rFonts w:ascii="Calibri" w:eastAsia="Times New Roman" w:hAnsi="Calibri" w:cs="Times New Roman"/>
      <w:lang w:eastAsia="en-US"/>
    </w:rPr>
  </w:style>
  <w:style w:type="paragraph" w:styleId="af0">
    <w:name w:val="footer"/>
    <w:basedOn w:val="a"/>
    <w:link w:val="af1"/>
    <w:rsid w:val="00EF387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rsid w:val="00EF387F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3976-2912-495A-85FF-BED1B0E3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</dc:creator>
  <cp:keywords/>
  <dc:description/>
  <cp:lastModifiedBy>User</cp:lastModifiedBy>
  <cp:revision>8</cp:revision>
  <dcterms:created xsi:type="dcterms:W3CDTF">2019-11-29T10:16:00Z</dcterms:created>
  <dcterms:modified xsi:type="dcterms:W3CDTF">2020-09-25T09:54:00Z</dcterms:modified>
</cp:coreProperties>
</file>